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bookmarkStart w:id="0" w:name="_GoBack"/>
      <w:bookmarkEnd w:id="0"/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СВЕРДЛОВСКОЙ ОБЛАСТИ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29 октября 2009 г. N 1558-ПП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НОРМ ПЛОЩАДИ ЖИЛОГО ПОМЕЩЕНИЯ И НОРМАТИВОВ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КОММУНАЛЬНЫХ УСЛУГ, В ПРЕДЕЛАХ КОТОРЫХ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ПРЕДОСТАВЛЯЮТСЯ КОМПЕНСАЦИИ РАСХОДОВ НА ОПЛАТУ ЖИЛОГО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ПОМЕЩЕНИЯ И КОММУНАЛЬНЫХ УСЛУГ ОТДЕЛЬНЫМ КАТЕГОРИЯМ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РАБОТНИКОВ БЮДЖЕТНОЙ СФЕРЫ В ПОСЕЛКАХ ГОРОДСКОГО ТИПА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СЕЛЬСКИХ НАСЕЛЕННЫХ ПУНКТАХ, РАСПОЛОЖЕННЫХ НА ТЕРРИТОРИИ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СВЕРДЛОВСКОЙ ОБЛАСТИ, И ПЕНСИОНЕРАМ ИЗ ИХ ЧИСЛА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01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Свердловской области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20.11.2009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1681-ПП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25.01.2011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1340-ПП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26.06.2012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690-ПП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06.11.2012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1251-ПП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16.04.2013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494-ПП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30.07.2013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15.07.2014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597-ПП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12.11.2014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979-ПП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29.01.2016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22.12.2016), от 31.05.2016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12.10.2017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07.03.2018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100-ПП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13.09.2018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28.06.2019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Областным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22 июля 1997 года N 43-ОЗ "О культурной деятельности на территории Свердловской области", Законами Свердловской области от 14 июня 2005 года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57-ОЗ</w:t>
        </w:r>
      </w:hyperlink>
      <w:r>
        <w:rPr>
          <w:rFonts w:ascii="Arial" w:hAnsi="Arial" w:cs="Arial"/>
          <w:sz w:val="20"/>
          <w:szCs w:val="20"/>
        </w:rPr>
        <w:t xml:space="preserve"> "О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ветеринарии", от 21 ноября 2012 года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91-ОЗ</w:t>
        </w:r>
      </w:hyperlink>
      <w:r>
        <w:rPr>
          <w:rFonts w:ascii="Arial" w:hAnsi="Arial" w:cs="Arial"/>
          <w:sz w:val="20"/>
          <w:szCs w:val="20"/>
        </w:rPr>
        <w:t xml:space="preserve"> "Об охране здоровья граждан в Свердловской области", от 15 июля 2013 года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78-ОЗ</w:t>
        </w:r>
      </w:hyperlink>
      <w:r>
        <w:rPr>
          <w:rFonts w:ascii="Arial" w:hAnsi="Arial" w:cs="Arial"/>
          <w:sz w:val="20"/>
          <w:szCs w:val="20"/>
        </w:rPr>
        <w:t xml:space="preserve"> "Об образовании в Свердловской области" и от 3 декабря 2014 года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108-ОЗ</w:t>
        </w:r>
      </w:hyperlink>
      <w:r>
        <w:rPr>
          <w:rFonts w:ascii="Arial" w:hAnsi="Arial" w:cs="Arial"/>
          <w:sz w:val="20"/>
          <w:szCs w:val="20"/>
        </w:rPr>
        <w:t xml:space="preserve"> "О социальном обслуживании граждан в Свердловской области" Правительство Свердловской области постановляет: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13.09.2018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599-ПП</w:t>
        </w:r>
      </w:hyperlink>
      <w:r>
        <w:rPr>
          <w:rFonts w:ascii="Arial" w:hAnsi="Arial" w:cs="Arial"/>
          <w:sz w:val="20"/>
          <w:szCs w:val="20"/>
        </w:rPr>
        <w:t xml:space="preserve">, от 28.06.2019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N 399-ПП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утратил силу. -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26.06.2012 N 690-ПП;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Нормы</w:t>
        </w:r>
      </w:hyperlink>
      <w:r>
        <w:rPr>
          <w:rFonts w:ascii="Arial" w:hAnsi="Arial" w:cs="Arial"/>
          <w:sz w:val="20"/>
          <w:szCs w:val="20"/>
        </w:rPr>
        <w:t xml:space="preserve"> площади жилого помещения и нормативы потребления коммунальных услуг,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пунктах, расположенных на территории Свердловской области, и пенсионерам из их числа (прилагаются);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12.10.2017 N 733-ПП)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- 6) утратили силу. -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06.11.2012 N 1251-ПП.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Министерству социальной политики Свердловской области (А.В. </w:t>
      </w:r>
      <w:proofErr w:type="spellStart"/>
      <w:r>
        <w:rPr>
          <w:rFonts w:ascii="Arial" w:hAnsi="Arial" w:cs="Arial"/>
          <w:sz w:val="20"/>
          <w:szCs w:val="20"/>
        </w:rPr>
        <w:t>Злоказов</w:t>
      </w:r>
      <w:proofErr w:type="spellEnd"/>
      <w:r>
        <w:rPr>
          <w:rFonts w:ascii="Arial" w:hAnsi="Arial" w:cs="Arial"/>
          <w:sz w:val="20"/>
          <w:szCs w:val="20"/>
        </w:rPr>
        <w:t>) провести разъяснительную работу с гражданами о переходе к предоставлению мер социальной поддержки по оплате жилого помещения и коммунальных услуг в форме денежной компенсации.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25.01.2011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33-ПП</w:t>
        </w:r>
      </w:hyperlink>
      <w:r>
        <w:rPr>
          <w:rFonts w:ascii="Arial" w:hAnsi="Arial" w:cs="Arial"/>
          <w:sz w:val="20"/>
          <w:szCs w:val="20"/>
        </w:rPr>
        <w:t xml:space="preserve">, от 15.07.2014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597-ПП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27.10.2005 N 927-ПП "О мерах по реализации пункта 1 статьи 35, статей 36 и 37 Закона Свердловской области "Об образовании в Свердловской области", пункта 4 статьи 54 Закона Свердловской области "О здравоохранении в Свердловской области", пункта 3 статьи 13 Закона Свердловской области "О культурной деятельности на территории Свердловской области", статьи 2 Закона Свердловской области "О социальной поддержке работников государственной системы социальных служб Свердловской области", статьи 2 Закона Свердловской области "О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</w:t>
      </w:r>
      <w:r>
        <w:rPr>
          <w:rFonts w:ascii="Arial" w:hAnsi="Arial" w:cs="Arial"/>
          <w:sz w:val="20"/>
          <w:szCs w:val="20"/>
        </w:rPr>
        <w:lastRenderedPageBreak/>
        <w:t xml:space="preserve">исполнительному органу государственной власти Свердловской области в сфере ветеринарии" и Закона Свердловской области "О порядке предоставления мер социальной поддержки по полному или частичному освобождению от платы за пользование жилым помещением (платы за наем), платы за содержание и ремонт жилого помещения и (или) от платы за коммунальные услуги, установленных законами и иными нормативными правовыми актами Свердловской области" ("Областная газета", 2005, 22 ноября, N 354-355) с изменениями, внесенными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06.02.2008 N 89-ПП ("Областная газета", 2008, 13 февраля, N 48-49), признать утратившим силу.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28.06.2019 N 399-ПП)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Невозмещенные расходы организаций или индивидуальных предпринимателей, связанные с предоставлением гражданам мер социальной поддержки по оплате жилого помещения и коммунальных услуг за декабрь 2009 года, подлежат возмещению до 31 марта 2010 года в порядке, предусмотренном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27.10.2005 N 927-ПП "О мерах по реализации пункта 1 статьи 35, статей 36 и 37 Закона Свердловской области "Об образовании в Свердловской области", пункта 4 статьи 54 Закона Свердловской области "О здравоохранении в Свердловской области", пункта 3 статьи 13 Закона Свердловской области "О культурной деятельности на территории Свердловской области", статьи 2 Закона Свердловской области "О социальной поддержке работников государственной системы социальных служб Свердловской области", статьи 2 Закона Свердловской области "О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ветеринарии" и Закона Свердловской области "О порядке предоставления мер социальной поддержки по полному или частичному освобождению от платы за пользование жилым помещением (платы за наем), платы за содержание и ремонт жилого помещения и (или) от платы за коммунальные услуги, установленных законами и иными нормативными правовыми актами Свердловской области" ("Областная газета", 2005, 22 ноября, N 354-355) с изменениями, внесенными Постановлением Правительства Свердловской области от 06.02.2008 N 89-ПП ("Областная газета", 2008, 13 февраля, N 48-49).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28.06.2019 N 399-ПП)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вступает в силу с 1 января 2010 года.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Контроль за выполнением настоящего Постановления возложить на Заместителя Губернатора Свердловской области П.В. </w:t>
      </w:r>
      <w:proofErr w:type="spellStart"/>
      <w:r>
        <w:rPr>
          <w:rFonts w:ascii="Arial" w:hAnsi="Arial" w:cs="Arial"/>
          <w:sz w:val="20"/>
          <w:szCs w:val="20"/>
        </w:rPr>
        <w:t>Крекова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06.11.2012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 xml:space="preserve">, от 12.10.2017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N 733-ПП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В.А.КОКШАРОВ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2009 г. N 1558-ПП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РАССМОТРЕНИЯ ЗАЯВЛЕНИЙ О ПОЛНОЙ ИЛИ ЧАСТИЧНОЙ КОМПЕНСАЦИИ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РАСХОДОВ НА ОПЛАТУ ЖИЛОГО ПОМЕЩЕНИЯ И КОММУНАЛЬНЫХ УСЛУГ 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ВЫПЛАТЫ ЭТИХ КОМПЕНСАЦИЙ ОТДЕЛЬНЫМ КАТЕГОРИЯМ РАБОТНИКОВ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БЮДЖЕТНОЙ СФЕРЫ В ПОСЕЛКАХ ГОРОДСКОГО ТИПА, РАБОЧИХ ПОСЕЛКАХ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СЕЛЬСКИХ НАСЕЛЕННЫХ ПУНКТАХ, РАСПОЛОЖЕННЫХ НА ТЕРРИТОРИИ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СВЕРДЛОВСКОЙ ОБЛАСТИ, И ПЕНСИОНЕРАМ ИЗ ИХ ЧИСЛА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26.06.2012 N 690-ПП.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2009 г. N 1558-ПП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71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НОРМЫ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ПЛОЩАДИ ЖИЛОГО ПОМЕЩЕНИЯ И НОРМАТИВЫ ПОТРЕБЛЕНИЯ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КОММУНАЛЬНЫХ УСЛУГ, В ПРЕДЕЛАХ КОТОРЫХ ПРЕДОСТАВЛЯЮТСЯ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КОМПЕНСАЦИИ РАСХОДОВ НА ОПЛАТУ ЖИЛОГО ПОМЕЩЕНИЯ 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КОММУНАЛЬНЫХ УСЛУГ ОТДЕЛЬНЫМ КАТЕГОРИЯМ РАБОТНИКОВ БЮДЖЕТНОЙ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СФЕРЫ В ПОСЕЛКАХ ГОРОДСКОГО ТИПА И СЕЛЬСКИХ НАСЕЛЕННЫХ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ПУНКТАХ, РАСПОЛОЖЕННЫХ НА ТЕРРИТОРИИ СВЕРДЛОВСКОЙ ОБЛАСТИ,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ПЕНСИОНЕРАМ ИЗ ИХ ЧИСЛА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01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Свердловской области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20.11.2009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1681-ПП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26.06.2012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690-ПП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06.11.2012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1251-ПП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16.04.2013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494-ПП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30.07.2013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15.07.2014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597-ПП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12.11.2014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979-ПП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29.01.2016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22.12.2016),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12.10.2017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07.03.2018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100-ПП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13.09.2018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28.06.2019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Компенсация расходов на оплату жилого помещения для лиц, имеющих право на получение этой компенсации, указанных в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Порядка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пунктах, расположенных на территории Свердловской области, и пенсионерам из их числа, утвержденного Постановлением Правительства Свердловской области от 26.06.2012 N 690-ПП "О порядке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пунктах, расположенных на территории Свердловской области, и пенсионерам из их числа" (далее - Порядок), за исключением лиц, указанных в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7" w:history="1">
        <w:r>
          <w:rPr>
            <w:rFonts w:ascii="Arial" w:hAnsi="Arial" w:cs="Arial"/>
            <w:color w:val="0000FF"/>
            <w:sz w:val="20"/>
            <w:szCs w:val="20"/>
          </w:rPr>
          <w:t>3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имеющих право на получение компенсации расходов в соответствии с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24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статьей 25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15 июля 2013 года N 78-ОЗ "Об образовании в Свердловской области",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21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21 ноября 2012 года N 91-ОЗ "Об охране здоровья граждан в Свердловской области", рассчитывается в пределах следующих норм: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12.10.2017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N 733-ПП</w:t>
        </w:r>
      </w:hyperlink>
      <w:r>
        <w:rPr>
          <w:rFonts w:ascii="Arial" w:hAnsi="Arial" w:cs="Arial"/>
          <w:sz w:val="20"/>
          <w:szCs w:val="20"/>
        </w:rPr>
        <w:t xml:space="preserve">, от 13.09.2018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N 599-ПП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 пределах фактических расходов, исчисленных исходя из общей площади жилого помещения, - для одиноко проживающих лиц, имеющих право на получение компенсации расходов, указанных в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 для семей, состоящих из лиц, имеющих право на получение этой компенсации;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1"/>
      <w:bookmarkEnd w:id="2"/>
      <w:r>
        <w:rPr>
          <w:rFonts w:ascii="Arial" w:hAnsi="Arial" w:cs="Arial"/>
          <w:sz w:val="20"/>
          <w:szCs w:val="20"/>
        </w:rPr>
        <w:t xml:space="preserve">2) в пределах фактических расходов, исчисленных исходя из части общей площади жилого помещения, определяемой как частное от деления общей площади жилого помещения на общее количество членов семьи, - для семей, состоящих из лица, имеющего право на получение компенсации расходов, указанного в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 совместно проживающих с ним членов его семьи, не имеющих право на получение этой компенсации.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3"/>
      <w:bookmarkEnd w:id="3"/>
      <w:r>
        <w:rPr>
          <w:rFonts w:ascii="Arial" w:hAnsi="Arial" w:cs="Arial"/>
          <w:sz w:val="20"/>
          <w:szCs w:val="20"/>
        </w:rPr>
        <w:t xml:space="preserve">В случае, если часть общей площади жилого помещения, определенная в соответствии с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подпунктом 2 части первой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составляет менее 22,5 квадратного метра, то при проведении расчетов она увеличивается до 22,5 квадратного метра, но не более общей площади жилого помещения.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если в состав семьи входят несколько лиц, имеющих право на получение компенсации расходов, указанных в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наряду с лицом или лицами, не имеющими права </w:t>
      </w:r>
      <w:r>
        <w:rPr>
          <w:rFonts w:ascii="Arial" w:hAnsi="Arial" w:cs="Arial"/>
          <w:sz w:val="20"/>
          <w:szCs w:val="20"/>
        </w:rPr>
        <w:lastRenderedPageBreak/>
        <w:t xml:space="preserve">на получение этой компенсации, часть общей площади жилого помещения, определенная в соответствии с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подпунктом 2 части первой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частью второй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увеличивается путем умножения на количество членов семьи, имеющих право на получение компенсации расходов.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Компенсация расходов для лиц, указанных в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3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имеющих право на получение этой компенсации в соответствии с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24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статьей 25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15 июля 2013 года N 78-ОЗ "Об образовании в Свердловской области",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21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21 ноября 2012 года N 91-ОЗ "Об охране здоровья граждан в Свердловской области", рассчитывается в размере 100 процентов расходов на оплату пользования жилым помещением и 100 процентов расходов на оплату содержания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использовании и содержании общего имущества в многоквартирном доме, а также за отведение сточных вод в целях содержания общего имущества в многоквартирном доме, а также 100 процентов расходов на уплату взносов на капитальный ремонт общего имущества в многоквартирном доме, исходя из минимального размера такого взноса, установленного Правительством Свердловской области.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06.11.2012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 xml:space="preserve">, от 16.04.2013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N 494-ПП</w:t>
        </w:r>
      </w:hyperlink>
      <w:r>
        <w:rPr>
          <w:rFonts w:ascii="Arial" w:hAnsi="Arial" w:cs="Arial"/>
          <w:sz w:val="20"/>
          <w:szCs w:val="20"/>
        </w:rPr>
        <w:t xml:space="preserve">, от 15.07.2014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N 597-ПП</w:t>
        </w:r>
      </w:hyperlink>
      <w:r>
        <w:rPr>
          <w:rFonts w:ascii="Arial" w:hAnsi="Arial" w:cs="Arial"/>
          <w:sz w:val="20"/>
          <w:szCs w:val="20"/>
        </w:rPr>
        <w:t xml:space="preserve">, от 12.11.2014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N 979-ПП</w:t>
        </w:r>
      </w:hyperlink>
      <w:r>
        <w:rPr>
          <w:rFonts w:ascii="Arial" w:hAnsi="Arial" w:cs="Arial"/>
          <w:sz w:val="20"/>
          <w:szCs w:val="20"/>
        </w:rPr>
        <w:t xml:space="preserve">, от 29.01.2016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N 59-ПП</w:t>
        </w:r>
      </w:hyperlink>
      <w:r>
        <w:rPr>
          <w:rFonts w:ascii="Arial" w:hAnsi="Arial" w:cs="Arial"/>
          <w:sz w:val="20"/>
          <w:szCs w:val="20"/>
        </w:rPr>
        <w:t xml:space="preserve"> (ред. 22.12.2016), от 07.03.2018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N 100-ПП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Компенсация расходов на оплату за электрическую энергию, а также за электрическую энергию, потребляемую при использовании и содержании общего имущества в многоквартирном доме, которая предоставляется лицам, имеющим право на получение компенсации расходов, указанным в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Порядка, за исключением лиц, указанных в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3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имеющих право на получение компенсации расходов в соответствии с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24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статьей 25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15 июля 2013 года N 78-ОЗ "Об образовании в Свердловской области",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21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21 ноября 2012 года N 91-ОЗ "Об охране здоровья граждан в Свердловской области", рассчитывается в пределах следующих нормативов: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06.11.2012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 xml:space="preserve">, от 16.04.2013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N 494-ПП</w:t>
        </w:r>
      </w:hyperlink>
      <w:r>
        <w:rPr>
          <w:rFonts w:ascii="Arial" w:hAnsi="Arial" w:cs="Arial"/>
          <w:sz w:val="20"/>
          <w:szCs w:val="20"/>
        </w:rPr>
        <w:t xml:space="preserve">, от 15.07.2014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N 597-ПП</w:t>
        </w:r>
      </w:hyperlink>
      <w:r>
        <w:rPr>
          <w:rFonts w:ascii="Arial" w:hAnsi="Arial" w:cs="Arial"/>
          <w:sz w:val="20"/>
          <w:szCs w:val="20"/>
        </w:rPr>
        <w:t xml:space="preserve">, от 29.01.2016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N 59-ПП</w:t>
        </w:r>
      </w:hyperlink>
      <w:r>
        <w:rPr>
          <w:rFonts w:ascii="Arial" w:hAnsi="Arial" w:cs="Arial"/>
          <w:sz w:val="20"/>
          <w:szCs w:val="20"/>
        </w:rPr>
        <w:t xml:space="preserve">, от 07.03.2018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N 100-ПП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 пределах фактических расходов на оплату потребленной электроэнергии - для одиноко проживающих лиц, имеющих право на получение компенсации расходов, указанных в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 для семей, состоящих из лиц, имеющих право на получение такой компенсации;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02"/>
      <w:bookmarkEnd w:id="4"/>
      <w:r>
        <w:rPr>
          <w:rFonts w:ascii="Arial" w:hAnsi="Arial" w:cs="Arial"/>
          <w:sz w:val="20"/>
          <w:szCs w:val="20"/>
        </w:rPr>
        <w:t xml:space="preserve">2) в пределах фактических расходов на оплату части потребленной электроэнергии, определяемой как частное от деления общего количества потребленной электроэнергии на общее количество членов семьи, - для семей, состоящих из лица, имеющего право на получение компенсации расходов, указанного в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 совместно проживающих с ним членов его семьи, не имеющих права на получение этой компенсации.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4"/>
      <w:bookmarkEnd w:id="5"/>
      <w:r>
        <w:rPr>
          <w:rFonts w:ascii="Arial" w:hAnsi="Arial" w:cs="Arial"/>
          <w:sz w:val="20"/>
          <w:szCs w:val="20"/>
        </w:rPr>
        <w:t xml:space="preserve">В случае, если часть потребленной электроэнергии, определенная в соответствии с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подпунктом 2 части первой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составляет менее 55 киловатт-часов в месяц - в домах, имеющих центральное либо печное отопление, либо менее 1250 киловатт-часов в месяц - в домах, оборудованных в установленном порядке электроотопительными установками, не имеющих центрального отопления, то при проведении расчетов она увеличивается до 55 или 1250 киловатт-часов в месяц соответственно, но не более фактически потребленной электроэнергии.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если в состав семьи входят несколько лиц, имеющих право на получение компенсации расходов на оплату жилого помещения и коммунальных услуг, указанных в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наряду с лицом или лицами, не имеющими права на получение этой компенсации, часть потребленной электроэнергии, определенная в соответствии с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подпунктом 2 части первой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частью второй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увеличивается путем умножения на количество членов семьи, имеющих право на получение компенсации расходов на оплату жилого помещения и коммунальных услуг.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Постановлений Правительства Свердловской области от 26.06.2012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Компенсация расходов на оплату за электроснабжение для лиц, указанных в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3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имеющих право на получение этой компенсации в соответствии с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24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статьей 25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15 июля 2013 года N 78-ОЗ "Об образовании в Свердловской области",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21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21 ноября 2012 года N 91-ОЗ "Об охране здоровья граждан в Свердловской области", рассчитывается в размере 100 процентов расходов на оплату электроснабжения.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06.11.2012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 xml:space="preserve">, от 16.04.2013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N 494-ПП</w:t>
        </w:r>
      </w:hyperlink>
      <w:r>
        <w:rPr>
          <w:rFonts w:ascii="Arial" w:hAnsi="Arial" w:cs="Arial"/>
          <w:sz w:val="20"/>
          <w:szCs w:val="20"/>
        </w:rPr>
        <w:t xml:space="preserve">, от 15.07.2014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N 597-ПП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использования в жилом помещении </w:t>
      </w:r>
      <w:proofErr w:type="spellStart"/>
      <w:r>
        <w:rPr>
          <w:rFonts w:ascii="Arial" w:hAnsi="Arial" w:cs="Arial"/>
          <w:sz w:val="20"/>
          <w:szCs w:val="20"/>
        </w:rPr>
        <w:t>двухтарифных</w:t>
      </w:r>
      <w:proofErr w:type="spellEnd"/>
      <w:r>
        <w:rPr>
          <w:rFonts w:ascii="Arial" w:hAnsi="Arial" w:cs="Arial"/>
          <w:sz w:val="20"/>
          <w:szCs w:val="20"/>
        </w:rPr>
        <w:t xml:space="preserve"> приборов учета потребленной электроэнергии нормативы применяются пропорционально к объемам потребленной электроэнергии в дневное и ночное время суток и рассчитываются по формулам: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29.01.2016 N 59-ПП)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Нд</w:t>
      </w:r>
      <w:proofErr w:type="spellEnd"/>
      <w:r>
        <w:rPr>
          <w:rFonts w:ascii="Arial" w:hAnsi="Arial" w:cs="Arial"/>
          <w:sz w:val="20"/>
          <w:szCs w:val="20"/>
        </w:rPr>
        <w:t xml:space="preserve"> = Н x </w:t>
      </w:r>
      <w:proofErr w:type="spellStart"/>
      <w:r>
        <w:rPr>
          <w:rFonts w:ascii="Arial" w:hAnsi="Arial" w:cs="Arial"/>
          <w:sz w:val="20"/>
          <w:szCs w:val="20"/>
        </w:rPr>
        <w:t>Пд</w:t>
      </w:r>
      <w:proofErr w:type="spellEnd"/>
      <w:r>
        <w:rPr>
          <w:rFonts w:ascii="Arial" w:hAnsi="Arial" w:cs="Arial"/>
          <w:sz w:val="20"/>
          <w:szCs w:val="20"/>
        </w:rPr>
        <w:t xml:space="preserve"> / (</w:t>
      </w:r>
      <w:proofErr w:type="spellStart"/>
      <w:r>
        <w:rPr>
          <w:rFonts w:ascii="Arial" w:hAnsi="Arial" w:cs="Arial"/>
          <w:sz w:val="20"/>
          <w:szCs w:val="20"/>
        </w:rPr>
        <w:t>Пд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Пн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Нн</w:t>
      </w:r>
      <w:proofErr w:type="spellEnd"/>
      <w:r>
        <w:rPr>
          <w:rFonts w:ascii="Arial" w:hAnsi="Arial" w:cs="Arial"/>
          <w:sz w:val="20"/>
          <w:szCs w:val="20"/>
        </w:rPr>
        <w:t xml:space="preserve"> = Н x </w:t>
      </w:r>
      <w:proofErr w:type="spellStart"/>
      <w:r>
        <w:rPr>
          <w:rFonts w:ascii="Arial" w:hAnsi="Arial" w:cs="Arial"/>
          <w:sz w:val="20"/>
          <w:szCs w:val="20"/>
        </w:rPr>
        <w:t>Пн</w:t>
      </w:r>
      <w:proofErr w:type="spellEnd"/>
      <w:r>
        <w:rPr>
          <w:rFonts w:ascii="Arial" w:hAnsi="Arial" w:cs="Arial"/>
          <w:sz w:val="20"/>
          <w:szCs w:val="20"/>
        </w:rPr>
        <w:t xml:space="preserve"> / (</w:t>
      </w:r>
      <w:proofErr w:type="spellStart"/>
      <w:r>
        <w:rPr>
          <w:rFonts w:ascii="Arial" w:hAnsi="Arial" w:cs="Arial"/>
          <w:sz w:val="20"/>
          <w:szCs w:val="20"/>
        </w:rPr>
        <w:t>Пд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Пн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</w:t>
      </w:r>
      <w:proofErr w:type="spellStart"/>
      <w:r>
        <w:rPr>
          <w:rFonts w:ascii="Arial" w:hAnsi="Arial" w:cs="Arial"/>
          <w:sz w:val="20"/>
          <w:szCs w:val="20"/>
        </w:rPr>
        <w:t>Нд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Нн</w:t>
      </w:r>
      <w:proofErr w:type="spellEnd"/>
      <w:r>
        <w:rPr>
          <w:rFonts w:ascii="Arial" w:hAnsi="Arial" w:cs="Arial"/>
          <w:sz w:val="20"/>
          <w:szCs w:val="20"/>
        </w:rPr>
        <w:t xml:space="preserve"> = Н, где: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 - норматив потребления электроэнергии, определяемый в соответствии с настоящим пунктом, в </w:t>
      </w:r>
      <w:proofErr w:type="spellStart"/>
      <w:r>
        <w:rPr>
          <w:rFonts w:ascii="Arial" w:hAnsi="Arial" w:cs="Arial"/>
          <w:sz w:val="20"/>
          <w:szCs w:val="20"/>
        </w:rPr>
        <w:t>кВт.ч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Нд</w:t>
      </w:r>
      <w:proofErr w:type="spellEnd"/>
      <w:r>
        <w:rPr>
          <w:rFonts w:ascii="Arial" w:hAnsi="Arial" w:cs="Arial"/>
          <w:sz w:val="20"/>
          <w:szCs w:val="20"/>
        </w:rPr>
        <w:t xml:space="preserve"> - норматив потребления электроэнергии в дневное время суток, в </w:t>
      </w:r>
      <w:proofErr w:type="spellStart"/>
      <w:r>
        <w:rPr>
          <w:rFonts w:ascii="Arial" w:hAnsi="Arial" w:cs="Arial"/>
          <w:sz w:val="20"/>
          <w:szCs w:val="20"/>
        </w:rPr>
        <w:t>кВт.ч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Нн</w:t>
      </w:r>
      <w:proofErr w:type="spellEnd"/>
      <w:r>
        <w:rPr>
          <w:rFonts w:ascii="Arial" w:hAnsi="Arial" w:cs="Arial"/>
          <w:sz w:val="20"/>
          <w:szCs w:val="20"/>
        </w:rPr>
        <w:t xml:space="preserve"> - норматив потребления электроэнергии в ночное время суток, в </w:t>
      </w:r>
      <w:proofErr w:type="spellStart"/>
      <w:r>
        <w:rPr>
          <w:rFonts w:ascii="Arial" w:hAnsi="Arial" w:cs="Arial"/>
          <w:sz w:val="20"/>
          <w:szCs w:val="20"/>
        </w:rPr>
        <w:t>кВт.ч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Пд</w:t>
      </w:r>
      <w:proofErr w:type="spellEnd"/>
      <w:r>
        <w:rPr>
          <w:rFonts w:ascii="Arial" w:hAnsi="Arial" w:cs="Arial"/>
          <w:sz w:val="20"/>
          <w:szCs w:val="20"/>
        </w:rPr>
        <w:t xml:space="preserve"> - объем потребления электроэнергии в дневное время суток, в </w:t>
      </w:r>
      <w:proofErr w:type="spellStart"/>
      <w:r>
        <w:rPr>
          <w:rFonts w:ascii="Arial" w:hAnsi="Arial" w:cs="Arial"/>
          <w:sz w:val="20"/>
          <w:szCs w:val="20"/>
        </w:rPr>
        <w:t>кВт.ч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Пн</w:t>
      </w:r>
      <w:proofErr w:type="spellEnd"/>
      <w:r>
        <w:rPr>
          <w:rFonts w:ascii="Arial" w:hAnsi="Arial" w:cs="Arial"/>
          <w:sz w:val="20"/>
          <w:szCs w:val="20"/>
        </w:rPr>
        <w:t xml:space="preserve"> - объем потребления электроэнергии в ночное время суток, в </w:t>
      </w:r>
      <w:proofErr w:type="spellStart"/>
      <w:r>
        <w:rPr>
          <w:rFonts w:ascii="Arial" w:hAnsi="Arial" w:cs="Arial"/>
          <w:sz w:val="20"/>
          <w:szCs w:val="20"/>
        </w:rPr>
        <w:t>кВт.ч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пятая введена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26.06.2012 N 690-ПП)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сумма нормативов потребления электроэнергии в дневное и ночное время суток не может превышать норматива потребления, в пределах которого предоставляется компенсация расходов за электроэнергию.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26.06.2012 N 690-ПП)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Компенсация расходов на оплату за отопление (теплоснабжение, в том числе поставки твердого топлива при наличии печного отопления в домах, не имеющих центрального отопления) и (или) газоснабжение (в части поставок бытового газа для газового отопления в домах, не имеющих центрального отопления) для лиц, имеющих право на получение компенсации расходов, указанных в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Порядка, за исключением лиц, указанных в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3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имеющих право на получение компенсации в соответствии с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24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статьей 25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15 июля 2013 года N 78-ОЗ" "Об образовании в Свердловской области",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21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21 ноября 2012 года N 91-ОЗ "Об охране здоровья граждан в Свердловской области", рассчитывается: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06.11.2012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 xml:space="preserve">, от 16.04.2013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N 494-ПП</w:t>
        </w:r>
      </w:hyperlink>
      <w:r>
        <w:rPr>
          <w:rFonts w:ascii="Arial" w:hAnsi="Arial" w:cs="Arial"/>
          <w:sz w:val="20"/>
          <w:szCs w:val="20"/>
        </w:rPr>
        <w:t xml:space="preserve">, от 30.07.2013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N 969-ПП</w:t>
        </w:r>
      </w:hyperlink>
      <w:r>
        <w:rPr>
          <w:rFonts w:ascii="Arial" w:hAnsi="Arial" w:cs="Arial"/>
          <w:sz w:val="20"/>
          <w:szCs w:val="20"/>
        </w:rPr>
        <w:t xml:space="preserve">, от 15.07.2014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N 597-ПП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 пределах фактических расходов на оплату теплоснабжения, исчисленных исходя из норм общей площади жилого помещения, определяемой в соответствии с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частями второй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третьей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7" w:history="1">
        <w:r>
          <w:rPr>
            <w:rFonts w:ascii="Arial" w:hAnsi="Arial" w:cs="Arial"/>
            <w:color w:val="0000FF"/>
            <w:sz w:val="20"/>
            <w:szCs w:val="20"/>
          </w:rPr>
          <w:t>четвертой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- в жилых домах, имеющих центральное отопление;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жилых помещениях с печным отоплением, не имеющих центрального отопления, - на оплату поставки, а именно приобретения и транспортных услуг для доставки твердого топлива, используемого для печного отопления, исчисленных исходя из норм общей площади жилого помещения, определяемой в соответствии с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частями второй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третьей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7" w:history="1">
        <w:r>
          <w:rPr>
            <w:rFonts w:ascii="Arial" w:hAnsi="Arial" w:cs="Arial"/>
            <w:color w:val="0000FF"/>
            <w:sz w:val="20"/>
            <w:szCs w:val="20"/>
          </w:rPr>
          <w:t>четвертой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- в домах с печным отоплением, не имеющих центрального отопления, с учетом годовых норм обеспечения населения топливом на 1 квадратный метр общей площади жилого помещения с печным отоплением в соответствии с </w:t>
      </w:r>
      <w:hyperlink w:anchor="Par132" w:history="1">
        <w:r>
          <w:rPr>
            <w:rFonts w:ascii="Arial" w:hAnsi="Arial" w:cs="Arial"/>
            <w:color w:val="0000FF"/>
            <w:sz w:val="20"/>
            <w:szCs w:val="20"/>
          </w:rPr>
          <w:t>таблицей</w:t>
        </w:r>
      </w:hyperlink>
      <w:r>
        <w:rPr>
          <w:rFonts w:ascii="Arial" w:hAnsi="Arial" w:cs="Arial"/>
          <w:sz w:val="20"/>
          <w:szCs w:val="20"/>
        </w:rPr>
        <w:t xml:space="preserve">, но не </w:t>
      </w:r>
      <w:r>
        <w:rPr>
          <w:rFonts w:ascii="Arial" w:hAnsi="Arial" w:cs="Arial"/>
          <w:sz w:val="20"/>
          <w:szCs w:val="20"/>
        </w:rPr>
        <w:lastRenderedPageBreak/>
        <w:t>ниже норм потребления твердого топлива для населения, установленных органами местного самоуправления муниципальных образований, расположенных на территории Свердловской области.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30.07.2013 N 969-ПП)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" w:name="Par132"/>
      <w:bookmarkEnd w:id="6"/>
      <w:r>
        <w:rPr>
          <w:rFonts w:ascii="Arial" w:hAnsi="Arial" w:cs="Arial"/>
          <w:sz w:val="20"/>
          <w:szCs w:val="20"/>
        </w:rPr>
        <w:t>Таблица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422"/>
        <w:gridCol w:w="1984"/>
        <w:gridCol w:w="1984"/>
      </w:tblGrid>
      <w:tr w:rsidR="00301EF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Годовые нормы обеспечения топливом населения на 1 квадратный метр общей площади жилого помещения</w:t>
            </w:r>
          </w:p>
        </w:tc>
      </w:tr>
      <w:tr w:rsidR="00301EF6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Дрова лиственных и хвойных пород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складочный кубический метр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0,372</w:t>
            </w:r>
          </w:p>
        </w:tc>
      </w:tr>
      <w:tr w:rsidR="00301EF6">
        <w:tc>
          <w:tcPr>
            <w:tcW w:w="9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Свердловской области от 20.11.2009 N 1681-ПП)</w:t>
            </w:r>
          </w:p>
        </w:tc>
      </w:tr>
      <w:tr w:rsidR="00301EF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Уголь Богословский,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Волчанский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EF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Уголь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Егоршинский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Челябинский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301EF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Уголь Кузнецкий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301EF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Брикетированное топливо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килограмм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</w:tbl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в пределах фактических расходов на оплату бытового газа, используемого для газового отопления, исходя из норм общей площади жилого помещения, определяемой в соответствии с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частями второй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третьей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7" w:history="1">
        <w:r>
          <w:rPr>
            <w:rFonts w:ascii="Arial" w:hAnsi="Arial" w:cs="Arial"/>
            <w:color w:val="0000FF"/>
            <w:sz w:val="20"/>
            <w:szCs w:val="20"/>
          </w:rPr>
          <w:t>четвертой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- в домах, оборудованных в установленном порядке индивидуальными газовыми котлами, не имеющих центрального отопления.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61"/>
      <w:bookmarkEnd w:id="7"/>
      <w:r>
        <w:rPr>
          <w:rFonts w:ascii="Arial" w:hAnsi="Arial" w:cs="Arial"/>
          <w:sz w:val="20"/>
          <w:szCs w:val="20"/>
        </w:rPr>
        <w:t>Площадь жилого помещения при расчете размера платы за отопление определяется в пределах следующих норм: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для одиноко проживающих лиц, имеющих право на получение компенсации расходов, указанных в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 для семей, состоящих из лиц, имеющих право на получение такой компенсации, - исходя из общей площади жилого помещения;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64"/>
      <w:bookmarkEnd w:id="8"/>
      <w:r>
        <w:rPr>
          <w:rFonts w:ascii="Arial" w:hAnsi="Arial" w:cs="Arial"/>
          <w:sz w:val="20"/>
          <w:szCs w:val="20"/>
        </w:rPr>
        <w:t xml:space="preserve">2) для семей, состоящих из лица, имеющего право на получение компенсации расходов на оплату жилого помещения и коммунальных услуг, указанного в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 совместно проживающих с ним членов его семьи, не имеющих права на получение этой компенсации, - исходя из части общей площади жилого помещения, определяемой как частное от деления общей площади жилого помещения на общее количество членов семьи.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66"/>
      <w:bookmarkEnd w:id="9"/>
      <w:r>
        <w:rPr>
          <w:rFonts w:ascii="Arial" w:hAnsi="Arial" w:cs="Arial"/>
          <w:sz w:val="20"/>
          <w:szCs w:val="20"/>
        </w:rPr>
        <w:t xml:space="preserve">В случае, если часть общей площади жилого помещения, определенная в соответствии с </w:t>
      </w:r>
      <w:hyperlink w:anchor="Par164" w:history="1">
        <w:r>
          <w:rPr>
            <w:rFonts w:ascii="Arial" w:hAnsi="Arial" w:cs="Arial"/>
            <w:color w:val="0000FF"/>
            <w:sz w:val="20"/>
            <w:szCs w:val="20"/>
          </w:rPr>
          <w:t>подпунктом 2 части второй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составляет менее 22,5 квадратного метра, то при проведении расчетов она увеличивается до 22,5 квадратного метра, но не более общей площади жилого помещения.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67"/>
      <w:bookmarkEnd w:id="10"/>
      <w:r>
        <w:rPr>
          <w:rFonts w:ascii="Arial" w:hAnsi="Arial" w:cs="Arial"/>
          <w:sz w:val="20"/>
          <w:szCs w:val="20"/>
        </w:rPr>
        <w:t xml:space="preserve">В случае, если в состав семьи входят несколько лиц, имеющих право на получение компенсации расходов на оплату жилого помещения и коммунальных услуг, указанных в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наряду с лицом или лицами, не имеющими права на получение этой компенсации, часть общей площади жилого помещения, определенная в соответствии с </w:t>
      </w:r>
      <w:hyperlink w:anchor="Par164" w:history="1">
        <w:r>
          <w:rPr>
            <w:rFonts w:ascii="Arial" w:hAnsi="Arial" w:cs="Arial"/>
            <w:color w:val="0000FF"/>
            <w:sz w:val="20"/>
            <w:szCs w:val="20"/>
          </w:rPr>
          <w:t>подпунктом 2 части второй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частью третьей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увеличивается путем умножения на количество членов семьи, имеющих право на получение соответствующей компенсации.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Постановлений Правительства Свердловской области от 26.06.2012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Размер компенсаций расходов на оплату за отопление (теплоснабжение, в том числе поставки твердого топлива при наличии печного отопления в домах, не имеющих центрального отопления) и (или) газоснабжение (в части поставок бытового газа для газового отопления в домах, не имеющих центрального отопления) для лиц, указанных в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3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имеющих право на получение компенсации расходов на оплату жилого помещения и коммунальных услуг в соответствии с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24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статьей 25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15 июля 2013 года N 78-ОЗ "Об образовании в Свердловской области",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21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21 ноября 2012 года N 91-ОЗ "Об охране здоровья граждан в Свердловской области", рассчитывается в размере 100 процентов расходов на оплату отопления (теплоснабжения, в том числе поставок твердого топлива при наличии печного отопления в домах, не имеющих центрального отопления) и (или) газоснабжения (в части поставок бытового газа для газового отопления в домах, не имеющих центрального отопления).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пятая в ред.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15.07.2014 N 597-ПП)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Размер компенсаций расходов на оплату горячей воды, холодной воды, за отведение сточных вод, обращение с твердыми коммунальными отходами, а также за горячую воду, холодную воду, потребляемые при использовании и содержании общего имущества в многоквартирном доме, и за отведение сточных вод в целях содержания общего имущества в многоквартирном доме, предусмотренных лицам, указанным в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имеющим право на получение компенсации расходов в соответствии с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13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22 июля 1997 года N 43-ОЗ "О культурной деятельности на территории Свердловской области",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2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14 июня 2005 года N 57-ОЗ "О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ветеринарии" и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частью первой пункта 1 статьи 18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3 декабря 2014 года N 108-ОЗ "О социальном обслуживании граждан в Свердловской области", рассчитывается в пределах следующих нормативов: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29.01.2016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N 59-ПП</w:t>
        </w:r>
      </w:hyperlink>
      <w:r>
        <w:rPr>
          <w:rFonts w:ascii="Arial" w:hAnsi="Arial" w:cs="Arial"/>
          <w:sz w:val="20"/>
          <w:szCs w:val="20"/>
        </w:rPr>
        <w:t xml:space="preserve">, от 12.10.2017 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N 733-ПП</w:t>
        </w:r>
      </w:hyperlink>
      <w:r>
        <w:rPr>
          <w:rFonts w:ascii="Arial" w:hAnsi="Arial" w:cs="Arial"/>
          <w:sz w:val="20"/>
          <w:szCs w:val="20"/>
        </w:rPr>
        <w:t xml:space="preserve">, от 07.03.2018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</w:rPr>
          <w:t>N 100-ПП</w:t>
        </w:r>
      </w:hyperlink>
      <w:r>
        <w:rPr>
          <w:rFonts w:ascii="Arial" w:hAnsi="Arial" w:cs="Arial"/>
          <w:sz w:val="20"/>
          <w:szCs w:val="20"/>
        </w:rPr>
        <w:t xml:space="preserve">, от 28.06.2019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N 399-ПП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73"/>
      <w:bookmarkEnd w:id="11"/>
      <w:r>
        <w:rPr>
          <w:rFonts w:ascii="Arial" w:hAnsi="Arial" w:cs="Arial"/>
          <w:sz w:val="20"/>
          <w:szCs w:val="20"/>
        </w:rPr>
        <w:t xml:space="preserve">1) в пределах фактических расходов на оплату горячей воды, а также за горячую воду, потребляемую при использовании и содержании общего имущества в многоквартирном доме, - для одиноко проживающих лиц, имеющих право на компенсацию расходов, указанных в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но не более 2400 литров в месяц;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29.01.2016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N 59-ПП</w:t>
        </w:r>
      </w:hyperlink>
      <w:r>
        <w:rPr>
          <w:rFonts w:ascii="Arial" w:hAnsi="Arial" w:cs="Arial"/>
          <w:sz w:val="20"/>
          <w:szCs w:val="20"/>
        </w:rPr>
        <w:t xml:space="preserve">, от 07.03.2018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N 100-ПП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пределах фактических расходов на оплату холодной воды, а также за холодную воду, потребляемую при использовании и содержании общего имущества в многоквартирном доме, - для одиноко проживающих лиц, имеющих право на компенсацию расходов, указанных в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58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но не более 3150 литров в месяц;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29.01.2016 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N 59-ПП</w:t>
        </w:r>
      </w:hyperlink>
      <w:r>
        <w:rPr>
          <w:rFonts w:ascii="Arial" w:hAnsi="Arial" w:cs="Arial"/>
          <w:sz w:val="20"/>
          <w:szCs w:val="20"/>
        </w:rPr>
        <w:t xml:space="preserve">, от 07.03.2018 </w:t>
      </w:r>
      <w:hyperlink r:id="rId160" w:history="1">
        <w:r>
          <w:rPr>
            <w:rFonts w:ascii="Arial" w:hAnsi="Arial" w:cs="Arial"/>
            <w:color w:val="0000FF"/>
            <w:sz w:val="20"/>
            <w:szCs w:val="20"/>
          </w:rPr>
          <w:t>N 100-ПП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77"/>
      <w:bookmarkEnd w:id="12"/>
      <w:r>
        <w:rPr>
          <w:rFonts w:ascii="Arial" w:hAnsi="Arial" w:cs="Arial"/>
          <w:sz w:val="20"/>
          <w:szCs w:val="20"/>
        </w:rPr>
        <w:t xml:space="preserve">3) в пределах фактических расходов на оплату за отведение сточных вод, а также за отведение сточных вод в целях содержания общего имущества в многоквартирном доме - для одиноко проживающих лиц, имеющих право на компенсацию расходов, указанных в </w:t>
      </w:r>
      <w:hyperlink r:id="rId161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62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но не более 5550 литров в месяц;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29.01.2016 N 59-ПП)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79"/>
      <w:bookmarkEnd w:id="13"/>
      <w:r>
        <w:rPr>
          <w:rFonts w:ascii="Arial" w:hAnsi="Arial" w:cs="Arial"/>
          <w:sz w:val="20"/>
          <w:szCs w:val="20"/>
        </w:rPr>
        <w:t>4) в пределах нормативов, утвержденных Региональной энергетической комиссией Свердловской области, на оплату за обращение с твердыми коммунальными отходами.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4 введен </w:t>
      </w:r>
      <w:hyperlink r:id="rId1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29.01.2016 N 59-ПП)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в состав семьи входят несколько лиц, имеющих право на компенсацию расходов, указанных в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66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- в пределах фактических расходов на оплату горячей воды, холодной воды, за отведение сточных вод, обращение с твердыми коммунальными отходами, а также за горячую воду, холодную воду, потребляемые при использовании и содержании общего имущества в многоквартирном доме, и за отведение сточных вод в целях содержания общего имущества в </w:t>
      </w:r>
      <w:r>
        <w:rPr>
          <w:rFonts w:ascii="Arial" w:hAnsi="Arial" w:cs="Arial"/>
          <w:sz w:val="20"/>
          <w:szCs w:val="20"/>
        </w:rPr>
        <w:lastRenderedPageBreak/>
        <w:t xml:space="preserve">многоквартирном доме, но не более норматива, определяемого путем умножения указанных в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нормативов на количество лиц, имеющих право на получение компенсации расходов.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29.01.2016 </w:t>
      </w:r>
      <w:hyperlink r:id="rId167" w:history="1">
        <w:r>
          <w:rPr>
            <w:rFonts w:ascii="Arial" w:hAnsi="Arial" w:cs="Arial"/>
            <w:color w:val="0000FF"/>
            <w:sz w:val="20"/>
            <w:szCs w:val="20"/>
          </w:rPr>
          <w:t>N 59-ПП</w:t>
        </w:r>
      </w:hyperlink>
      <w:r>
        <w:rPr>
          <w:rFonts w:ascii="Arial" w:hAnsi="Arial" w:cs="Arial"/>
          <w:sz w:val="20"/>
          <w:szCs w:val="20"/>
        </w:rPr>
        <w:t xml:space="preserve">, от 07.03.2018 </w:t>
      </w:r>
      <w:hyperlink r:id="rId168" w:history="1">
        <w:r>
          <w:rPr>
            <w:rFonts w:ascii="Arial" w:hAnsi="Arial" w:cs="Arial"/>
            <w:color w:val="0000FF"/>
            <w:sz w:val="20"/>
            <w:szCs w:val="20"/>
          </w:rPr>
          <w:t>N 100-ПП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в состав семьи входит лицо или несколько лиц, имеющих право на компенсацию расходов, указанных в </w:t>
      </w:r>
      <w:hyperlink r:id="rId169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70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наряду с лицом или лицами, не имеющими права на компенсацию расходов, - в пределах фактических расходов на оплату части горячей воды, холодной воды, за отведение сточных вод, обращение с твердыми коммунальными отходами, а также за горячую воду, холодную воду, потребляемые при использовании и содержании общего имущества в многоквартирном доме, и за отведение сточных вод в целях содержания общего имущества в многоквартирном доме, определяемой как частное от деления общего объема потребленного горячей воды, холодной воды, за отведение сточных вод, обращение с твердыми коммунальными отходами, а также за горячую воду, холодную воду, потребляемые при использовании и содержании общего имущества в многоквартирном доме, и за отведение сточных вод в целях содержания общего имущества в многоквартирном доме на общее количество членов семьи, но не более нормативов, указанных в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на одно лицо, имеющее право на компенсацию расходов.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29.01.2016 </w:t>
      </w:r>
      <w:hyperlink r:id="rId171" w:history="1">
        <w:r>
          <w:rPr>
            <w:rFonts w:ascii="Arial" w:hAnsi="Arial" w:cs="Arial"/>
            <w:color w:val="0000FF"/>
            <w:sz w:val="20"/>
            <w:szCs w:val="20"/>
          </w:rPr>
          <w:t>N 59-ПП</w:t>
        </w:r>
      </w:hyperlink>
      <w:r>
        <w:rPr>
          <w:rFonts w:ascii="Arial" w:hAnsi="Arial" w:cs="Arial"/>
          <w:sz w:val="20"/>
          <w:szCs w:val="20"/>
        </w:rPr>
        <w:t xml:space="preserve">, от 07.03.2018 </w:t>
      </w:r>
      <w:hyperlink r:id="rId172" w:history="1">
        <w:r>
          <w:rPr>
            <w:rFonts w:ascii="Arial" w:hAnsi="Arial" w:cs="Arial"/>
            <w:color w:val="0000FF"/>
            <w:sz w:val="20"/>
            <w:szCs w:val="20"/>
          </w:rPr>
          <w:t>N 100-ПП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17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30.07.2013 N 969-ПП)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Компенсация расходов на оплату за газ, бытовой газ в баллонах и его доставку, предусмотренная лицам, указанным в </w:t>
      </w:r>
      <w:hyperlink r:id="rId174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75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имеющим право на получение компенсации расходов в соответствии с </w:t>
      </w:r>
      <w:hyperlink r:id="rId176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13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22 июля 1997 года N 43-ОЗ "О культурной деятельности на территории Свердловской области", </w:t>
      </w:r>
      <w:hyperlink r:id="rId177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2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14 июня 2005 года N 57-ОЗ "О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ветеринарии" и </w:t>
      </w:r>
      <w:hyperlink r:id="rId178" w:history="1">
        <w:r>
          <w:rPr>
            <w:rFonts w:ascii="Arial" w:hAnsi="Arial" w:cs="Arial"/>
            <w:color w:val="0000FF"/>
            <w:sz w:val="20"/>
            <w:szCs w:val="20"/>
          </w:rPr>
          <w:t>частью первой пункта 1 статьи 18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3 декабря 2014 года N 108-ОЗ "О социальном обслуживании граждан в Свердловской области", рассчитывается в пределах следующих нормативов: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06.11.2012 </w:t>
      </w:r>
      <w:hyperlink r:id="rId179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 xml:space="preserve">, от 29.01.2016 </w:t>
      </w:r>
      <w:hyperlink r:id="rId180" w:history="1">
        <w:r>
          <w:rPr>
            <w:rFonts w:ascii="Arial" w:hAnsi="Arial" w:cs="Arial"/>
            <w:color w:val="0000FF"/>
            <w:sz w:val="20"/>
            <w:szCs w:val="20"/>
          </w:rPr>
          <w:t>N 59-ПП</w:t>
        </w:r>
      </w:hyperlink>
      <w:r>
        <w:rPr>
          <w:rFonts w:ascii="Arial" w:hAnsi="Arial" w:cs="Arial"/>
          <w:sz w:val="20"/>
          <w:szCs w:val="20"/>
        </w:rPr>
        <w:t xml:space="preserve">, от 12.10.2017 </w:t>
      </w:r>
      <w:hyperlink r:id="rId181" w:history="1">
        <w:r>
          <w:rPr>
            <w:rFonts w:ascii="Arial" w:hAnsi="Arial" w:cs="Arial"/>
            <w:color w:val="0000FF"/>
            <w:sz w:val="20"/>
            <w:szCs w:val="20"/>
          </w:rPr>
          <w:t>N 733-ПП</w:t>
        </w:r>
      </w:hyperlink>
      <w:r>
        <w:rPr>
          <w:rFonts w:ascii="Arial" w:hAnsi="Arial" w:cs="Arial"/>
          <w:sz w:val="20"/>
          <w:szCs w:val="20"/>
        </w:rPr>
        <w:t xml:space="preserve">, от 28.06.2019 </w:t>
      </w:r>
      <w:hyperlink r:id="rId182" w:history="1">
        <w:r>
          <w:rPr>
            <w:rFonts w:ascii="Arial" w:hAnsi="Arial" w:cs="Arial"/>
            <w:color w:val="0000FF"/>
            <w:sz w:val="20"/>
            <w:szCs w:val="20"/>
          </w:rPr>
          <w:t>N 399-ПП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88"/>
      <w:bookmarkEnd w:id="14"/>
      <w:r>
        <w:rPr>
          <w:rFonts w:ascii="Arial" w:hAnsi="Arial" w:cs="Arial"/>
          <w:sz w:val="20"/>
          <w:szCs w:val="20"/>
        </w:rPr>
        <w:t xml:space="preserve">1) в пределах фактических расходов на оплату потребленного газа - для одиноко проживающих лиц, имеющих право на компенсацию расходов, указанных в </w:t>
      </w:r>
      <w:hyperlink r:id="rId183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84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 для семей, состоящих из лиц, имеющих право на получение такой компенсации, при наличии газовой плиты и центрального горячего водоснабжения, но не более 10,2 кубического метра в месяц или в случае поставок бытового газа в баллонах - не более 7,2 килограмма в месяц; в пределах фактических расходов на оплату части потребленного газа, определяемой как частное от деления общего количества потребленного газа на общее количество членов семьи, но не более 10,2 кубического метра в месяц или в случае поставок бытового газа в баллонах - но не более 7,2 килограмма в месяц - для семей, состоящих из лица, имеющего право на получение компенсации расходов, указанного в </w:t>
      </w:r>
      <w:hyperlink r:id="rId185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86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 совместно проживающих с ним членов его семьи, не имеющих права на получение компенсации расходов.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187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188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01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В официальном тексте документа, видимо, допущена опечатка: имеется в виду часть 2 первого предложения подпункта 1, а не часть 2 подпункта 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F6" w:rsidRDefault="0030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301EF6" w:rsidRDefault="00301EF6" w:rsidP="00301E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92"/>
      <w:bookmarkEnd w:id="15"/>
      <w:r>
        <w:rPr>
          <w:rFonts w:ascii="Arial" w:hAnsi="Arial" w:cs="Arial"/>
          <w:sz w:val="20"/>
          <w:szCs w:val="20"/>
        </w:rPr>
        <w:t xml:space="preserve">В случае, если часть потребленного бытового газа, определенная в соответствии с </w:t>
      </w:r>
      <w:hyperlink w:anchor="Par188" w:history="1">
        <w:r>
          <w:rPr>
            <w:rFonts w:ascii="Arial" w:hAnsi="Arial" w:cs="Arial"/>
            <w:color w:val="0000FF"/>
            <w:sz w:val="20"/>
            <w:szCs w:val="20"/>
          </w:rPr>
          <w:t>частью 2 подпункта 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составляет менее 10,2 кубического метра в месяц, или в случае поставок бытового газа в баллонах - менее 7,2 килограммов в месяц, то при проведении расчетов она увеличивается до 10,2 кубического метра или 7,2 килограмма в месяц соответственно.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если в состав семьи входит несколько лиц, имеющих право на компенсацию расходов, указанных в </w:t>
      </w:r>
      <w:hyperlink r:id="rId189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90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либо в случае, если в состав семьи входят несколько лиц, имеющих право на получение мер социальной поддержки, наряду с лицом или лицами, не имеющими права на получение этих мер социальной поддержки, часть потребленного газа, определенная в соответствии с </w:t>
      </w:r>
      <w:hyperlink w:anchor="Par188" w:history="1">
        <w:r>
          <w:rPr>
            <w:rFonts w:ascii="Arial" w:hAnsi="Arial" w:cs="Arial"/>
            <w:color w:val="0000FF"/>
            <w:sz w:val="20"/>
            <w:szCs w:val="20"/>
          </w:rPr>
          <w:t>частями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92" w:history="1">
        <w:r>
          <w:rPr>
            <w:rFonts w:ascii="Arial" w:hAnsi="Arial" w:cs="Arial"/>
            <w:color w:val="0000FF"/>
            <w:sz w:val="20"/>
            <w:szCs w:val="20"/>
          </w:rPr>
          <w:t>2 подпункта 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увеличивается путем умножения на количество членов семьи, имеющих право на получение соответствующих мер социальной поддержки;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191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192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пределах фактических расходов на оплату потребленного газа - для одиноко проживающих лиц, имеющих право на компенсацию расходов, указанных в </w:t>
      </w:r>
      <w:hyperlink r:id="rId193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94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при наличии газовой плиты и отсутствии централизованного горячего водоснабжения, но не более 14,9 кубического метра в месяц или в случае поставок бытового газа в баллонах - не более 10,5 килограмма в месяц;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195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196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97"/>
      <w:bookmarkEnd w:id="16"/>
      <w:r>
        <w:rPr>
          <w:rFonts w:ascii="Arial" w:hAnsi="Arial" w:cs="Arial"/>
          <w:sz w:val="20"/>
          <w:szCs w:val="20"/>
        </w:rPr>
        <w:t xml:space="preserve">в пределах фактических расходов на оплату части потребленного газа, определяемой как частное от деления общего количества потребленного газа на общее количество членов семьи, но не более 14,9 кубического метра в месяц или в случае поставок бытового газа в баллонах - не более 10,5 килограмма в месяц - для семей, состоящих из лица, имеющего право на получение компенсации расходов, указанного в </w:t>
      </w:r>
      <w:hyperlink r:id="rId197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98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 совместно проживающих с ним членов его семьи, не имеющих права на получение компенсации расходов.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199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200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99"/>
      <w:bookmarkEnd w:id="17"/>
      <w:r>
        <w:rPr>
          <w:rFonts w:ascii="Arial" w:hAnsi="Arial" w:cs="Arial"/>
          <w:sz w:val="20"/>
          <w:szCs w:val="20"/>
        </w:rPr>
        <w:t xml:space="preserve">В случае, если часть потребленного бытового газа, определенная в соответствии с </w:t>
      </w:r>
      <w:hyperlink w:anchor="Par197" w:history="1">
        <w:r>
          <w:rPr>
            <w:rFonts w:ascii="Arial" w:hAnsi="Arial" w:cs="Arial"/>
            <w:color w:val="0000FF"/>
            <w:sz w:val="20"/>
            <w:szCs w:val="20"/>
          </w:rPr>
          <w:t>частью 2 подпункта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составляет менее 14,9 кубического метра в месяц, или в случае поставок бытового газа в баллонах - менее 10,5 килограмма в месяц, то при проведении расчетов она увеличивается до 14,9 кубического метра или 10,5 килограмма в месяц соответственно.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если в состав семьи входит несколько лиц, имеющих право на компенсацию расходов, указанных в </w:t>
      </w:r>
      <w:hyperlink r:id="rId201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02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либо в случае, если в состав семьи входят несколько лиц, имеющих право на получение мер социальной поддержки, наряду с лицом или лицами, не имеющими права на получение этих мер социальной поддержки, часть потребленного газа, определенная в соответствии с </w:t>
      </w:r>
      <w:hyperlink w:anchor="Par197" w:history="1">
        <w:r>
          <w:rPr>
            <w:rFonts w:ascii="Arial" w:hAnsi="Arial" w:cs="Arial"/>
            <w:color w:val="0000FF"/>
            <w:sz w:val="20"/>
            <w:szCs w:val="20"/>
          </w:rPr>
          <w:t>частями два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три подпункта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увеличивается путем умножения на количество членов семьи, имеющих право на получение соответствующих мер социальной поддержки;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203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204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в пределах фактических расходов на оплату потребленного газа - для одиноко проживающих лиц, имеющих право на компенсацию расходов, указанных в </w:t>
      </w:r>
      <w:hyperlink r:id="rId205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06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при наличии газовой плиты и газового водонагревателя при отсутствии центрального горячего водоснабжения, но не более 24,9 кубического метра в месяц или в случае поставок бытового газа в баллонах - не более 17,6 килограмма в месяц;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207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208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204"/>
      <w:bookmarkEnd w:id="18"/>
      <w:r>
        <w:rPr>
          <w:rFonts w:ascii="Arial" w:hAnsi="Arial" w:cs="Arial"/>
          <w:sz w:val="20"/>
          <w:szCs w:val="20"/>
        </w:rPr>
        <w:t xml:space="preserve">в пределах фактических расходов на оплату части потребленного газа, определяемой как частное от деления общего количества потребленного газа на общее количество членов семьи, но не более 24,9 кубического метра в месяц или в случае поставок бытового газа в баллонах - не более 17,6 килограмма в месяц - для семей, состоящих из лица, имеющего право на получение компенсации расходов, указанных в </w:t>
      </w:r>
      <w:hyperlink r:id="rId209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10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и совместно проживающих с ним членов его семьи, не имеющих права на получение компенсации расходов.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211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212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206"/>
      <w:bookmarkEnd w:id="19"/>
      <w:r>
        <w:rPr>
          <w:rFonts w:ascii="Arial" w:hAnsi="Arial" w:cs="Arial"/>
          <w:sz w:val="20"/>
          <w:szCs w:val="20"/>
        </w:rPr>
        <w:t xml:space="preserve">В случае, если часть потребленного бытового газа, определенная в соответствии с </w:t>
      </w:r>
      <w:hyperlink w:anchor="Par204" w:history="1">
        <w:r>
          <w:rPr>
            <w:rFonts w:ascii="Arial" w:hAnsi="Arial" w:cs="Arial"/>
            <w:color w:val="0000FF"/>
            <w:sz w:val="20"/>
            <w:szCs w:val="20"/>
          </w:rPr>
          <w:t>частью 2 подпункта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составляет менее 24,9 кубического метра в месяц или в случае поставок бытового газа в баллонах - менее 17,6 килограмма в месяц, то при проведении расчетов она увеличивается до 24,9 кубического метра или 17,6 килограмма в месяц соответственно.</w:t>
      </w:r>
    </w:p>
    <w:p w:rsidR="00301EF6" w:rsidRDefault="00301EF6" w:rsidP="00301E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если в состав семьи входит несколько лиц, имеющих право на компенсацию расходов, указанных в </w:t>
      </w:r>
      <w:hyperlink r:id="rId213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14" w:history="1">
        <w:r>
          <w:rPr>
            <w:rFonts w:ascii="Arial" w:hAnsi="Arial" w:cs="Arial"/>
            <w:color w:val="0000FF"/>
            <w:sz w:val="20"/>
            <w:szCs w:val="20"/>
          </w:rPr>
          <w:t>6 пункта 5</w:t>
        </w:r>
      </w:hyperlink>
      <w:r>
        <w:rPr>
          <w:rFonts w:ascii="Arial" w:hAnsi="Arial" w:cs="Arial"/>
          <w:sz w:val="20"/>
          <w:szCs w:val="20"/>
        </w:rPr>
        <w:t xml:space="preserve"> Порядка, либо в случае, если в состав семьи входят несколько лиц, имеющих право на получение мер социальной поддержки, наряду с лицом или лицами, не имеющими права на получение этих мер социальной поддержки, часть потребленного газа, определенная в соответствии с </w:t>
      </w:r>
      <w:hyperlink w:anchor="Par204" w:history="1">
        <w:r>
          <w:rPr>
            <w:rFonts w:ascii="Arial" w:hAnsi="Arial" w:cs="Arial"/>
            <w:color w:val="0000FF"/>
            <w:sz w:val="20"/>
            <w:szCs w:val="20"/>
          </w:rPr>
          <w:t>частями два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06" w:history="1">
        <w:r>
          <w:rPr>
            <w:rFonts w:ascii="Arial" w:hAnsi="Arial" w:cs="Arial"/>
            <w:color w:val="0000FF"/>
            <w:sz w:val="20"/>
            <w:szCs w:val="20"/>
          </w:rPr>
          <w:t>три подпункта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увеличивается путем умножения на количество членов семьи, имеющих право на получение соответствующих мер социальной поддержки.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26.06.2012 </w:t>
      </w:r>
      <w:hyperlink r:id="rId215" w:history="1">
        <w:r>
          <w:rPr>
            <w:rFonts w:ascii="Arial" w:hAnsi="Arial" w:cs="Arial"/>
            <w:color w:val="0000FF"/>
            <w:sz w:val="20"/>
            <w:szCs w:val="20"/>
          </w:rPr>
          <w:t>N 690-ПП</w:t>
        </w:r>
      </w:hyperlink>
      <w:r>
        <w:rPr>
          <w:rFonts w:ascii="Arial" w:hAnsi="Arial" w:cs="Arial"/>
          <w:sz w:val="20"/>
          <w:szCs w:val="20"/>
        </w:rPr>
        <w:t xml:space="preserve">, от 06.11.2012 </w:t>
      </w:r>
      <w:hyperlink r:id="rId216" w:history="1">
        <w:r>
          <w:rPr>
            <w:rFonts w:ascii="Arial" w:hAnsi="Arial" w:cs="Arial"/>
            <w:color w:val="0000FF"/>
            <w:sz w:val="20"/>
            <w:szCs w:val="20"/>
          </w:rPr>
          <w:t>N 1251-ПП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2009 г. N 1558-ПП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ДОЛЖНОСТЕЙ РАБОТНИКОВ ОБЛАСТНЫХ ГОСУДАРСТВЕННЫХ 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МУНИЦИПАЛЬНЫХ ОБРАЗОВАТЕЛЬНЫХ ОРГАНИЗАЦИЙ, РАСПОЛОЖЕННЫХ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ПОСЕЛКАХ ГОРОДСКОГО ТИПА, РАБОЧИХ ПОСЕЛКАХ И СЕЛЬСКИХ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НАСЕЛЕННЫХ ПУНКТАХ, И РАБОТНИКОВ, ОСУЩЕСТВЛЯЮЩИХ РАБОТУ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ОБОСОБЛЕННЫХ СТРУКТУРНЫХ ПОДРАЗДЕЛЕНИЯХ ОБЛАСТНЫХ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МУНИЦИПАЛЬНЫХ ОБРАЗОВАТЕЛЬНЫХ ОРГАНИЗАЦИЙ,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РАСПОЛОЖЕННЫХ В ПОСЕЛКАХ ГОРОДСКОГО ТИПА, РАБОЧИХ ПОСЕЛКАХ 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СЕЛЬСКИХ НАСЕЛЕННЫХ ПУНКТАХ, НЕ ОТНОСЯЩИХСЯ К ЧИСЛУ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ПЕДАГОГИЧЕСКИХ РАБОТНИКОВ, КОТОРЫМ ПРЕДОСТАВЛЯЕТСЯ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КОМПЕНСАЦИЯ РАСХОДОВ НА ОПЛАТУ ЖИЛОГО ПОМЕЩЕНИЯ 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КОММУНАЛЬНЫХ УСЛУГ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2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06.11.2012 N 1251-ПП.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2009 г. N 1558-ПП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ДОЛЖНОСТЕЙ РАБОТНИКОВ ОБЛАСТНЫХ ГОСУДАРСТВЕННЫХ 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МУНИЦИПАЛЬНЫХ УЧРЕЖДЕНИЙ КУЛЬТУРЫ И ИСКУССТВА, РАСПОЛОЖЕННЫХ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ПОСЕЛКАХ ГОРОДСКОГО ТИПА, РАБОЧИХ ПОСЕЛКАХ И СЕЛЬСКИХ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НАСЕЛЕННЫХ ПУНКТАХ, И РАБОТНИКОВ, ОСУЩЕСТВЛЯЮЩИХ РАБОТУ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ОБОСОБЛЕННЫХ СТРУКТУРНЫХ ПОДРАЗДЕЛЕНИЯХ ОБЛАСТНЫХ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МУНИЦИПАЛЬНЫХ УЧРЕЖДЕНИЙ КУЛЬТУРЫ 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ИСКУССТВА, РАСПОЛОЖЕННЫХ В ПОСЕЛКАХ ГОРОДСКОГО ТИПА,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РАБОЧИХ ПОСЕЛКАХ И СЕЛЬСКИХ НАСЕЛЕННЫХ ПУНКТАХ, КОТОРЫМ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ПРЕДОСТАВЛЯЕТСЯ КОМПЕНСАЦИЯ РАСХОДОВ НА ОПЛАТУ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ЖИЛОГО ПОМЕЩЕНИЯ И КОММУНАЛЬНЫХ УСЛУГ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2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06.11.2012 N 1251-ПП.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2009 г. N 1558-ПП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ДОЛЖНОСТЕЙ МЕДИЦИНСКИХ, ПЕДАГОГИЧЕСКИХ 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ИНЫХ РАБОТНИКОВ ГОСУДАРСТВЕННОЙ СИСТЕМЫ СОЦИАЛЬНЫХ СЛУЖБ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СВЕРДЛОВСКОЙ ОБЛАСТИ, А ИМЕННО РАБОТНИКОВ ОБЛАСТНЫХ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МУНИЦИПАЛЬНЫХ ОРГАНИЗАЦИЙ, ОСУЩЕСТВЛЯЮЩИХ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СОЦИАЛЬНОЕ ОБСЛУЖИВАНИЕ НАСЕЛЕНИЯ, РАСПОЛОЖЕННЫХ В ПОСЕЛКАХ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ГОРОДСКОГО ТИПА, РАБОЧИХ ПОСЕЛКАХ И СЕЛЬСКИХ НАСЕЛЕННЫХ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ПУНКТАХ, И РАБОТНИКОВ, ОСУЩЕСТВЛЯЮЩИХ РАБОТУ В ОБОСОБЛЕННЫХ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СТРУКТУРНЫХ ПОДРАЗДЕЛЕНИЯХ ОБЛАСТНЫХ ГОСУДАРСТВЕННЫХ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ОРГАНИЗАЦИЙ, ОСУЩЕСТВЛЯЮЩИХ СОЦИАЛЬНОЕ ОБСЛУЖИВАНИЕ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НАСЕЛЕНИЯ, РАСПОЛОЖЕННЫХ В ПОСЕЛКАХ ГОРОДСКОГО ТИПА,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РАБОЧИХ ПОСЕЛКАХ И СЕЛЬСКИХ НАСЕЛЕННЫХ ПУНКТАХ, КОТОРЫМ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ПРЕДОСТАВЛЯЕТСЯ КОМПЕНСАЦИЯ РАСХОДОВ НА ОПЛАТУ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ЖИЛОГО ПОМЕЩЕНИЯ И КОММУНАЛЬНЫХ УСЛУГ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2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06.11.2012 N 1251-ПП.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2009 г. N 1558-ПП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ДОЛЖНОСТЕЙ РАБОТНИКОВ ГОСУДАРСТВЕННЫХ УЧРЕЖДЕНИЙ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СВЕРДЛОВСКОЙ ОБЛАСТИ, ВХОДЯЩИХ В СИСТЕМУ ГОСУДАРСТВЕННОЙ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ВЕТЕРИНАРНОЙ СЛУЖБЫ РОССИЙСКОЙ ФЕДЕРАЦИИ, РАСПОЛОЖЕННЫХ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ПОСЕЛКАХ ГОРОДСКОГО ТИПА, РАБОЧИХ ПОСЕЛКАХ И СЕЛЬСКИХ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НАСЕЛЕННЫХ ПУНКТАХ, И РАБОТНИКОВ, ОСУЩЕСТВЛЯЮЩИХ РАБОТУ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ОБОСОБЛЕННЫХ СТРУКТУРНЫХ ПОДРАЗДЕЛЕНИЯХ ГОСУДАРСТВЕННЫХ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УЧРЕЖДЕНИЙ СВЕРДЛОВСКОЙ ОБЛАСТИ, ВХОДЯЩИХ В СИСТЕМУ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ВЕТЕРИНАРНОЙ СЛУЖБЫ РОССИЙСКОЙ ФЕДЕРАЦИИ,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РАСПОЛОЖЕННЫХ В ПОСЕЛКАХ ГОРОДСКОГО ТИПА, РАБОЧИХ ПОСЕЛКАХ 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СЕЛЬСКИХ НАСЕЛЕННЫХ ПУНКТАХ, КОТОРЫМ ПРЕДОСТАВЛЯЕТСЯ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КОМПЕНСАЦИЯ РАСХОДОВ НА ОПЛАТУ ЖИЛОГО ПОМЕЩЕНИЯ И</w:t>
      </w:r>
    </w:p>
    <w:p w:rsidR="00301EF6" w:rsidRDefault="00301EF6" w:rsidP="00301E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КОММУНАЛЬНЫХ УСЛУГ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2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06.11.2012 N 1251-ПП.</w:t>
      </w: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F6" w:rsidRDefault="00301EF6" w:rsidP="00301EF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305F5" w:rsidRDefault="004305F5"/>
    <w:sectPr w:rsidR="004305F5" w:rsidSect="00211DF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4C"/>
    <w:rsid w:val="00301EF6"/>
    <w:rsid w:val="004305F5"/>
    <w:rsid w:val="004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644C3B-DFCB-48BB-9577-7D611C7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6AD0D4314BA14F4851398B1A059ED8EC7427BEC5D4200A3D71F7E1E62FA3DD45319572B78A3FE059814BD17BADEEEB3D52102171BF90CAB1C8282E4rEI5I" TargetMode="External"/><Relationship Id="rId21" Type="http://schemas.openxmlformats.org/officeDocument/2006/relationships/hyperlink" Target="consultantplus://offline/ref=96AD0D4314BA14F4851398B1A059ED8EC7427BEC5D420CA7D61A7E1E62FA3DD45319572B78A3FE059F1FEB4FF880B7E0926A0F1606E50CAAr0I0I" TargetMode="External"/><Relationship Id="rId42" Type="http://schemas.openxmlformats.org/officeDocument/2006/relationships/hyperlink" Target="consultantplus://offline/ref=96AD0D4314BA14F4851398B1A059ED8EC7427BEC5D4202A2DE1A7E1E62FA3DD45319572B78A3FE059814BE1DB5DEEEB3D52102171BF90CAB1C8282E4rEI5I" TargetMode="External"/><Relationship Id="rId63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84" Type="http://schemas.openxmlformats.org/officeDocument/2006/relationships/hyperlink" Target="consultantplus://offline/ref=96AD0D4314BA14F4851398B1A059ED8EC7427BEC5D4200A3D71F7E1E62FA3DD45319572B78A3FE059814BC1EB4DEEEB3D52102171BF90CAB1C8282E4rEI5I" TargetMode="External"/><Relationship Id="rId138" Type="http://schemas.openxmlformats.org/officeDocument/2006/relationships/hyperlink" Target="consultantplus://offline/ref=96AD0D4314BA14F4851398B1A059ED8EC7427BEC5D4106AEDF1D7E1E62FA3DD45319572B78A3FE059814BC1CBEDEEEB3D52102171BF90CAB1C8282E4rEI5I" TargetMode="External"/><Relationship Id="rId159" Type="http://schemas.openxmlformats.org/officeDocument/2006/relationships/hyperlink" Target="consultantplus://offline/ref=96AD0D4314BA14F4851398B1A059ED8EC7427BEC5F4B0CAED21D7E1E62FA3DD45319572B78A3FE059814BF1CB4DEEEB3D52102171BF90CAB1C8282E4rEI5I" TargetMode="External"/><Relationship Id="rId170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91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205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07" Type="http://schemas.openxmlformats.org/officeDocument/2006/relationships/hyperlink" Target="consultantplus://offline/ref=96AD0D4314BA14F4851398B1A059ED8EC7427BEC5D420CA7D61A7E1E62FA3DD45319572B78A3FE059814BD1EB9DEEEB3D52102171BF90CAB1C8282E4rEI5I" TargetMode="External"/><Relationship Id="rId11" Type="http://schemas.openxmlformats.org/officeDocument/2006/relationships/hyperlink" Target="consultantplus://offline/ref=96AD0D4314BA14F4851398B1A059ED8EC7427BEC5D4105A1D31D7E1E62FA3DD45319572B78A3FE059814BF1FBDDEEEB3D52102171BF90CAB1C8282E4rEI5I" TargetMode="External"/><Relationship Id="rId32" Type="http://schemas.openxmlformats.org/officeDocument/2006/relationships/hyperlink" Target="consultantplus://offline/ref=96AD0D4314BA14F4851398B1A059ED8EC7427BEC5D4A0DA2D21723146AA331D65416082E7FB2FE069B0ABF1DA2D7BAE0r9I3I" TargetMode="External"/><Relationship Id="rId53" Type="http://schemas.openxmlformats.org/officeDocument/2006/relationships/hyperlink" Target="consultantplus://offline/ref=96AD0D4314BA14F4851398B1A059ED8EC7427BEC5D4200A3D71F7E1E62FA3DD45319572B78A3FE059814BC19BDDEEEB3D52102171BF90CAB1C8282E4rEI5I" TargetMode="External"/><Relationship Id="rId74" Type="http://schemas.openxmlformats.org/officeDocument/2006/relationships/hyperlink" Target="consultantplus://offline/ref=96AD0D4314BA14F4851398B1A059ED8EC7427BEC5F4205A4D41D7E1E62FA3DD45319572B78A3FE059814BF1FBFDEEEB3D52102171BF90CAB1C8282E4rEI5I" TargetMode="External"/><Relationship Id="rId128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149" Type="http://schemas.openxmlformats.org/officeDocument/2006/relationships/hyperlink" Target="consultantplus://offline/ref=96AD0D4314BA14F4851398B1A059ED8EC7427BEC5F4B0CAED21D7E1E62FA3DD45319572B78A3FE059814BF1CB9DEEEB3D52102171BF90CAB1C8282E4rEI5I" TargetMode="External"/><Relationship Id="rId5" Type="http://schemas.openxmlformats.org/officeDocument/2006/relationships/hyperlink" Target="consultantplus://offline/ref=96AD0D4314BA14F4851398B1A059ED8EC7427BEC594A05A2D11723146AA331D65416083C7FEAF2049814BF1BB781EBA6C4790D1606E70FB6008080rEI4I" TargetMode="External"/><Relationship Id="rId90" Type="http://schemas.openxmlformats.org/officeDocument/2006/relationships/hyperlink" Target="consultantplus://offline/ref=96AD0D4314BA14F4851398B1A059ED8EC7427BEC5C420CAED31B7E1E62FA3DD45319572B78A3FE059814BF1FBCDEEEB3D52102171BF90CAB1C8282E4rEI5I" TargetMode="External"/><Relationship Id="rId95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60" Type="http://schemas.openxmlformats.org/officeDocument/2006/relationships/hyperlink" Target="consultantplus://offline/ref=96AD0D4314BA14F4851398B1A059ED8EC7427BEC5C420CAED31B7E1E62FA3DD45319572B78A3FE059814BF1FBCDEEEB3D52102171BF90CAB1C8282E4rEI5I" TargetMode="External"/><Relationship Id="rId165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81" Type="http://schemas.openxmlformats.org/officeDocument/2006/relationships/hyperlink" Target="consultantplus://offline/ref=96AD0D4314BA14F4851398B1A059ED8EC7427BEC5C430CAFD11E7E1E62FA3DD45319572B78A3FE059814BF16BCDEEEB3D52102171BF90CAB1C8282E4rEI5I" TargetMode="External"/><Relationship Id="rId186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216" Type="http://schemas.openxmlformats.org/officeDocument/2006/relationships/hyperlink" Target="consultantplus://offline/ref=96AD0D4314BA14F4851398B1A059ED8EC7427BEC5F4205A4D41D7E1E62FA3DD45319572B78A3FE059814BF1CBBDEEEB3D52102171BF90CAB1C8282E4rEI5I" TargetMode="External"/><Relationship Id="rId211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22" Type="http://schemas.openxmlformats.org/officeDocument/2006/relationships/hyperlink" Target="consultantplus://offline/ref=96AD0D4314BA14F4851398B1A059ED8EC7427BEC5D4200A3D71F7E1E62FA3DD45319572B6AA3A6099A17A11EBFCBB8E293r7I6I" TargetMode="External"/><Relationship Id="rId27" Type="http://schemas.openxmlformats.org/officeDocument/2006/relationships/hyperlink" Target="consultantplus://offline/ref=96AD0D4314BA14F4851398B1A059ED8EC7427BEC5C430CAFD11E7E1E62FA3DD45319572B78A3FE059814BF19B8DEEEB3D52102171BF90CAB1C8282E4rEI5I" TargetMode="External"/><Relationship Id="rId43" Type="http://schemas.openxmlformats.org/officeDocument/2006/relationships/hyperlink" Target="consultantplus://offline/ref=96AD0D4314BA14F4851398B1A059ED8EC7427BEC5F4104A4D71D7E1E62FA3DD45319572B78A3FE059814BF1EB9DEEEB3D52102171BF90CAB1C8282E4rEI5I" TargetMode="External"/><Relationship Id="rId48" Type="http://schemas.openxmlformats.org/officeDocument/2006/relationships/hyperlink" Target="consultantplus://offline/ref=96AD0D4314BA14F4851398B1A059ED8EC7427BEC5C420CAED31B7E1E62FA3DD45319572B78A3FE059814BF1EB5DEEEB3D52102171BF90CAB1C8282E4rEI5I" TargetMode="External"/><Relationship Id="rId64" Type="http://schemas.openxmlformats.org/officeDocument/2006/relationships/hyperlink" Target="consultantplus://offline/ref=96AD0D4314BA14F4851398B1A059ED8EC7427BEC5F4205A4D41D7E1E62FA3DD45319572B78A3FE059814BF1FBCDEEEB3D52102171BF90CAB1C8282E4rEI5I" TargetMode="External"/><Relationship Id="rId69" Type="http://schemas.openxmlformats.org/officeDocument/2006/relationships/hyperlink" Target="consultantplus://offline/ref=96AD0D4314BA14F4851398B1A059ED8EC7427BEC5D4106AEDF1D7E1E62FA3DD45319572B78A3FE059814BF1ABCDEEEB3D52102171BF90CAB1C8282E4rEI5I" TargetMode="External"/><Relationship Id="rId113" Type="http://schemas.openxmlformats.org/officeDocument/2006/relationships/hyperlink" Target="consultantplus://offline/ref=96AD0D4314BA14F4851398B1A059ED8EC7427BEC5D4106AEDF1D7E1E62FA3DD45319572B78A3FE059814BF1CB9DEEEB3D52102171BF90CAB1C8282E4rEI5I" TargetMode="External"/><Relationship Id="rId118" Type="http://schemas.openxmlformats.org/officeDocument/2006/relationships/hyperlink" Target="consultantplus://offline/ref=96AD0D4314BA14F4851398B1A059ED8EC7427BEC5D4200A3D71F7E1E62FA3DD45319572B78A3FE059814BC1EB4DEEEB3D52102171BF90CAB1C8282E4rEI5I" TargetMode="External"/><Relationship Id="rId134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39" Type="http://schemas.openxmlformats.org/officeDocument/2006/relationships/hyperlink" Target="consultantplus://offline/ref=96AD0D4314BA14F4851398B1A059ED8EC7427BEC5D4106AEDF1D7E1E62FA3DD45319572B78A3FE059814BC1CB4DEEEB3D52102171BF90CAB1C8282E4rEI5I" TargetMode="External"/><Relationship Id="rId80" Type="http://schemas.openxmlformats.org/officeDocument/2006/relationships/hyperlink" Target="consultantplus://offline/ref=96AD0D4314BA14F4851398B1A059ED8EC7427BEC5D4106AEDF1D7E1E62FA3DD45319572B78A3FE059814BF1DB5DEEEB3D52102171BF90CAB1C8282E4rEI5I" TargetMode="External"/><Relationship Id="rId85" Type="http://schemas.openxmlformats.org/officeDocument/2006/relationships/hyperlink" Target="consultantplus://offline/ref=96AD0D4314BA14F4851398B1A059ED8EC7427BEC5D420CA7D61A7E1E62FA3DD45319572B78A3FE059814BD1EB9DEEEB3D52102171BF90CAB1C8282E4rEI5I" TargetMode="External"/><Relationship Id="rId150" Type="http://schemas.openxmlformats.org/officeDocument/2006/relationships/hyperlink" Target="consultantplus://offline/ref=96AD0D4314BA14F4851398B1A059ED8EC7427BEC5C430CAFD11E7E1E62FA3DD45319572B78A3FE059814BF16BCDEEEB3D52102171BF90CAB1C8282E4rEI5I" TargetMode="External"/><Relationship Id="rId155" Type="http://schemas.openxmlformats.org/officeDocument/2006/relationships/hyperlink" Target="consultantplus://offline/ref=96AD0D4314BA14F4851398B1A059ED8EC7427BEC5F4B0CAED21D7E1E62FA3DD45319572B78A3FE059814BF1CBBDEEEB3D52102171BF90CAB1C8282E4rEI5I" TargetMode="External"/><Relationship Id="rId171" Type="http://schemas.openxmlformats.org/officeDocument/2006/relationships/hyperlink" Target="consultantplus://offline/ref=96AD0D4314BA14F4851398B1A059ED8EC7427BEC5F4B0CAED21D7E1E62FA3DD45319572B78A3FE059814BF1CB9DEEEB3D52102171BF90CAB1C8282E4rEI5I" TargetMode="External"/><Relationship Id="rId176" Type="http://schemas.openxmlformats.org/officeDocument/2006/relationships/hyperlink" Target="consultantplus://offline/ref=96AD0D4314BA14F4851398B1A059ED8EC7427BEC5D4203A2DE1B7E1E62FA3DD45319572B78A3FE059814BC1EBBDEEEB3D52102171BF90CAB1C8282E4rEI5I" TargetMode="External"/><Relationship Id="rId192" Type="http://schemas.openxmlformats.org/officeDocument/2006/relationships/hyperlink" Target="consultantplus://offline/ref=96AD0D4314BA14F4851398B1A059ED8EC7427BEC5F4205A4D41D7E1E62FA3DD45319572B78A3FE059814BF1CBBDEEEB3D52102171BF90CAB1C8282E4rEI5I" TargetMode="External"/><Relationship Id="rId197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206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201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222" Type="http://schemas.openxmlformats.org/officeDocument/2006/relationships/theme" Target="theme/theme1.xml"/><Relationship Id="rId12" Type="http://schemas.openxmlformats.org/officeDocument/2006/relationships/hyperlink" Target="consultantplus://offline/ref=96AD0D4314BA14F4851398B1A059ED8EC7427BEC5F4707A7DF1B7E1E62FA3DD45319572B78A3FE059814BF1EB9DEEEB3D52102171BF90CAB1C8282E4rEI5I" TargetMode="External"/><Relationship Id="rId17" Type="http://schemas.openxmlformats.org/officeDocument/2006/relationships/hyperlink" Target="consultantplus://offline/ref=96AD0D4314BA14F4851398B1A059ED8EC7427BEC5C4006AED71C7E1E62FA3DD45319572B78A3FE059814BF1EB9DEEEB3D52102171BF90CAB1C8282E4rEI5I" TargetMode="External"/><Relationship Id="rId33" Type="http://schemas.openxmlformats.org/officeDocument/2006/relationships/hyperlink" Target="consultantplus://offline/ref=96AD0D4314BA14F4851398B1A059ED8EC7427BEC5C4601A4D2197E1E62FA3DD45319572B78A3FE059814BF1EBADEEEB3D52102171BF90CAB1C8282E4rEI5I" TargetMode="External"/><Relationship Id="rId38" Type="http://schemas.openxmlformats.org/officeDocument/2006/relationships/hyperlink" Target="consultantplus://offline/ref=96AD0D4314BA14F4851398B1A059ED8EC7427BEC5D4106AEDF1D7E1E62FA3DD45319572B78A3FE059814BF1FBDDEEEB3D52102171BF90CAB1C8282E4rEI5I" TargetMode="External"/><Relationship Id="rId59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103" Type="http://schemas.openxmlformats.org/officeDocument/2006/relationships/hyperlink" Target="consultantplus://offline/ref=96AD0D4314BA14F4851398B1A059ED8EC7427BEC5D4106AEDF1D7E1E62FA3DD45319572B78A3FE059814BF1ABCDEEEB3D52102171BF90CAB1C8282E4rEI5I" TargetMode="External"/><Relationship Id="rId108" Type="http://schemas.openxmlformats.org/officeDocument/2006/relationships/hyperlink" Target="consultantplus://offline/ref=96AD0D4314BA14F4851398B1A059ED8EC7427BEC5F4205A4D41D7E1E62FA3DD45319572B78A3FE059814BF1FBBDEEEB3D52102171BF90CAB1C8282E4rEI5I" TargetMode="External"/><Relationship Id="rId124" Type="http://schemas.openxmlformats.org/officeDocument/2006/relationships/hyperlink" Target="consultantplus://offline/ref=96AD0D4314BA14F4851398B1A059ED8EC7427BEC5F4104A4D71D7E1E62FA3DD45319572B78A3FE059814BF1EBBDEEEB3D52102171BF90CAB1C8282E4rEI5I" TargetMode="External"/><Relationship Id="rId129" Type="http://schemas.openxmlformats.org/officeDocument/2006/relationships/hyperlink" Target="consultantplus://offline/ref=96AD0D4314BA14F4851398B1A059ED8EC7427BEC5F4205A4D41D7E1E62FA3DD45319572B78A3FE059814BF1FBCDEEEB3D52102171BF90CAB1C8282E4rEI5I" TargetMode="External"/><Relationship Id="rId54" Type="http://schemas.openxmlformats.org/officeDocument/2006/relationships/hyperlink" Target="consultantplus://offline/ref=96AD0D4314BA14F4851398B1A059ED8EC7427BEC5D420CA7D61A7E1E62FA3DD45319572B78A3FE059F1FEB4FF880B7E0926A0F1606E50CAAr0I0I" TargetMode="External"/><Relationship Id="rId70" Type="http://schemas.openxmlformats.org/officeDocument/2006/relationships/hyperlink" Target="consultantplus://offline/ref=96AD0D4314BA14F4851398B1A059ED8EC7427BEC5D4106AEDF1D7E1E62FA3DD45319572B78A3FE059814BF1ABEDEEEB3D52102171BF90CAB1C8282E4rEI5I" TargetMode="External"/><Relationship Id="rId75" Type="http://schemas.openxmlformats.org/officeDocument/2006/relationships/hyperlink" Target="consultantplus://offline/ref=96AD0D4314BA14F4851398B1A059ED8EC7427BEC5D4202A2DE1A7E1E62FA3DD45319572B78A3FE059814BE1DB5DEEEB3D52102171BF90CAB1C8282E4rEI5I" TargetMode="External"/><Relationship Id="rId91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96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40" Type="http://schemas.openxmlformats.org/officeDocument/2006/relationships/hyperlink" Target="consultantplus://offline/ref=96AD0D4314BA14F4851398B1A059ED8EC7427BEC5D4200A3D71F7E1E62FA3DD45319572B78A3FE059814BD17BADEEEB3D52102171BF90CAB1C8282E4rEI5I" TargetMode="External"/><Relationship Id="rId145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61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66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82" Type="http://schemas.openxmlformats.org/officeDocument/2006/relationships/hyperlink" Target="consultantplus://offline/ref=96AD0D4314BA14F4851398B1A059ED8EC7427BEC5C4601A4D2197E1E62FA3DD45319572B78A3FE059814BF1EB4DEEEB3D52102171BF90CAB1C8282E4rEI5I" TargetMode="External"/><Relationship Id="rId187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217" Type="http://schemas.openxmlformats.org/officeDocument/2006/relationships/hyperlink" Target="consultantplus://offline/ref=96AD0D4314BA14F4851398B1A059ED8EC7427BEC5F4205A4D41D7E1E62FA3DD45319572B78A3FE059814BF1EBADEEEB3D52102171BF90CAB1C8282E4rEI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D0D4314BA14F4851398B1A059ED8EC7427BEC5F4301A5D11D7E1E62FA3DD45319572B78A3FE059814BF1FBBDEEEB3D52102171BF90CAB1C8282E4rEI5I" TargetMode="External"/><Relationship Id="rId212" Type="http://schemas.openxmlformats.org/officeDocument/2006/relationships/hyperlink" Target="consultantplus://offline/ref=96AD0D4314BA14F4851398B1A059ED8EC7427BEC5F4205A4D41D7E1E62FA3DD45319572B78A3FE059814BF1CBBDEEEB3D52102171BF90CAB1C8282E4rEI5I" TargetMode="External"/><Relationship Id="rId23" Type="http://schemas.openxmlformats.org/officeDocument/2006/relationships/hyperlink" Target="consultantplus://offline/ref=96AD0D4314BA14F4851398B1A059ED8EC7427BEC5D4106AEDE1E7E1E62FA3DD45319572B6AA3A6099A17A11EBFCBB8E293r7I6I" TargetMode="External"/><Relationship Id="rId28" Type="http://schemas.openxmlformats.org/officeDocument/2006/relationships/hyperlink" Target="consultantplus://offline/ref=96AD0D4314BA14F4851398B1A059ED8EC7427BEC5F4205A4D41D7E1E62FA3DD45319572B78A3FE059814BF1EBADEEEB3D52102171BF90CAB1C8282E4rEI5I" TargetMode="External"/><Relationship Id="rId49" Type="http://schemas.openxmlformats.org/officeDocument/2006/relationships/hyperlink" Target="consultantplus://offline/ref=96AD0D4314BA14F4851398B1A059ED8EC7427BEC5C4006AED71C7E1E62FA3DD45319572B78A3FE059814BF1FBCDEEEB3D52102171BF90CAB1C8282E4rEI5I" TargetMode="External"/><Relationship Id="rId114" Type="http://schemas.openxmlformats.org/officeDocument/2006/relationships/hyperlink" Target="consultantplus://offline/ref=96AD0D4314BA14F4851398B1A059ED8EC7427BEC5D4106AEDF1D7E1E62FA3DD45319572B78A3FE059814BF1DB5DEEEB3D52102171BF90CAB1C8282E4rEI5I" TargetMode="External"/><Relationship Id="rId119" Type="http://schemas.openxmlformats.org/officeDocument/2006/relationships/hyperlink" Target="consultantplus://offline/ref=96AD0D4314BA14F4851398B1A059ED8EC7427BEC5D420CA7D61A7E1E62FA3DD45319572B78A3FE059814BD1EB9DEEEB3D52102171BF90CAB1C8282E4rEI5I" TargetMode="External"/><Relationship Id="rId44" Type="http://schemas.openxmlformats.org/officeDocument/2006/relationships/hyperlink" Target="consultantplus://offline/ref=96AD0D4314BA14F4851398B1A059ED8EC7427BEC5D4105A1D31D7E1E62FA3DD45319572B78A3FE059814BF1FB8DEEEB3D52102171BF90CAB1C8282E4rEI5I" TargetMode="External"/><Relationship Id="rId60" Type="http://schemas.openxmlformats.org/officeDocument/2006/relationships/hyperlink" Target="consultantplus://offline/ref=96AD0D4314BA14F4851398B1A059ED8EC7427BEC5F4205A4D41D7E1E62FA3DD45319572B78A3FE059814BF1FBCDEEEB3D52102171BF90CAB1C8282E4rEI5I" TargetMode="External"/><Relationship Id="rId65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81" Type="http://schemas.openxmlformats.org/officeDocument/2006/relationships/hyperlink" Target="consultantplus://offline/ref=96AD0D4314BA14F4851398B1A059ED8EC7427BEC5D4106AEDF1D7E1E62FA3DD45319572B78A3FE059814BF1ABCDEEEB3D52102171BF90CAB1C8282E4rEI5I" TargetMode="External"/><Relationship Id="rId86" Type="http://schemas.openxmlformats.org/officeDocument/2006/relationships/hyperlink" Target="consultantplus://offline/ref=96AD0D4314BA14F4851398B1A059ED8EC7427BEC5F4205A4D41D7E1E62FA3DD45319572B78A3FE059814BF1FB9DEEEB3D52102171BF90CAB1C8282E4rEI5I" TargetMode="External"/><Relationship Id="rId130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35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51" Type="http://schemas.openxmlformats.org/officeDocument/2006/relationships/hyperlink" Target="consultantplus://offline/ref=96AD0D4314BA14F4851398B1A059ED8EC7427BEC5C420CAED31B7E1E62FA3DD45319572B78A3FE059814BF1FBCDEEEB3D52102171BF90CAB1C8282E4rEI5I" TargetMode="External"/><Relationship Id="rId156" Type="http://schemas.openxmlformats.org/officeDocument/2006/relationships/hyperlink" Target="consultantplus://offline/ref=96AD0D4314BA14F4851398B1A059ED8EC7427BEC5C420CAED31B7E1E62FA3DD45319572B78A3FE059814BF1FBCDEEEB3D52102171BF90CAB1C8282E4rEI5I" TargetMode="External"/><Relationship Id="rId177" Type="http://schemas.openxmlformats.org/officeDocument/2006/relationships/hyperlink" Target="consultantplus://offline/ref=96AD0D4314BA14F4851398B1A059ED8EC7427BEC5C4B05A6D31E7E1E62FA3DD45319572B78A3FE059814BF1FBDDEEEB3D52102171BF90CAB1C8282E4rEI5I" TargetMode="External"/><Relationship Id="rId198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72" Type="http://schemas.openxmlformats.org/officeDocument/2006/relationships/hyperlink" Target="consultantplus://offline/ref=96AD0D4314BA14F4851398B1A059ED8EC7427BEC5C420CAED31B7E1E62FA3DD45319572B78A3FE059814BF1FBCDEEEB3D52102171BF90CAB1C8282E4rEI5I" TargetMode="External"/><Relationship Id="rId193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202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207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13" Type="http://schemas.openxmlformats.org/officeDocument/2006/relationships/hyperlink" Target="consultantplus://offline/ref=96AD0D4314BA14F4851398B1A059ED8EC7427BEC5F4B0CAED21D7E1E62FA3DD45319572B78A3FE059814BF1FB4DEEEB3D52102171BF90CAB1C8282E4rEI5I" TargetMode="External"/><Relationship Id="rId18" Type="http://schemas.openxmlformats.org/officeDocument/2006/relationships/hyperlink" Target="consultantplus://offline/ref=96AD0D4314BA14F4851398B1A059ED8EC7427BEC5C4601A4D2197E1E62FA3DD45319572B78A3FE059814BF1EB9DEEEB3D52102171BF90CAB1C8282E4rEI5I" TargetMode="External"/><Relationship Id="rId39" Type="http://schemas.openxmlformats.org/officeDocument/2006/relationships/hyperlink" Target="consultantplus://offline/ref=96AD0D4314BA14F4851398B1A059ED8EC7427BEC584303A4D51723146AA331D65416083C7FEAF2049814BF17B781EBA6C4790D1606E70FB6008080rEI4I" TargetMode="External"/><Relationship Id="rId109" Type="http://schemas.openxmlformats.org/officeDocument/2006/relationships/hyperlink" Target="consultantplus://offline/ref=96AD0D4314BA14F4851398B1A059ED8EC7427BEC5D4202A2DE1A7E1E62FA3DD45319572B78A3FE059814BE1DB5DEEEB3D52102171BF90CAB1C8282E4rEI5I" TargetMode="External"/><Relationship Id="rId34" Type="http://schemas.openxmlformats.org/officeDocument/2006/relationships/hyperlink" Target="consultantplus://offline/ref=96AD0D4314BA14F4851398B1A059ED8EC7427BEC584205AFD41723146AA331D65416082E7FB2FE069B0ABF1DA2D7BAE0r9I3I" TargetMode="External"/><Relationship Id="rId50" Type="http://schemas.openxmlformats.org/officeDocument/2006/relationships/hyperlink" Target="consultantplus://offline/ref=96AD0D4314BA14F4851398B1A059ED8EC7427BEC5C4601A4D2197E1E62FA3DD45319572B78A3FE059814BF1EBBDEEEB3D52102171BF90CAB1C8282E4rEI5I" TargetMode="External"/><Relationship Id="rId55" Type="http://schemas.openxmlformats.org/officeDocument/2006/relationships/hyperlink" Target="consultantplus://offline/ref=96AD0D4314BA14F4851398B1A059ED8EC7427BEC5C430CAFD11E7E1E62FA3DD45319572B78A3FE059814BF19B4DEEEB3D52102171BF90CAB1C8282E4rEI5I" TargetMode="External"/><Relationship Id="rId76" Type="http://schemas.openxmlformats.org/officeDocument/2006/relationships/hyperlink" Target="consultantplus://offline/ref=96AD0D4314BA14F4851398B1A059ED8EC7427BEC5D4105A1D31D7E1E62FA3DD45319572B78A3FE059814BF1FBADEEEB3D52102171BF90CAB1C8282E4rEI5I" TargetMode="External"/><Relationship Id="rId97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104" Type="http://schemas.openxmlformats.org/officeDocument/2006/relationships/hyperlink" Target="consultantplus://offline/ref=96AD0D4314BA14F4851398B1A059ED8EC7427BEC5D4106AEDF1D7E1E62FA3DD45319572B78A3FE059814BF1ABEDEEEB3D52102171BF90CAB1C8282E4rEI5I" TargetMode="External"/><Relationship Id="rId120" Type="http://schemas.openxmlformats.org/officeDocument/2006/relationships/hyperlink" Target="consultantplus://offline/ref=96AD0D4314BA14F4851398B1A059ED8EC7427BEC5F4205A4D41D7E1E62FA3DD45319572B78A3FE059814BF1FB5DEEEB3D52102171BF90CAB1C8282E4rEI5I" TargetMode="External"/><Relationship Id="rId125" Type="http://schemas.openxmlformats.org/officeDocument/2006/relationships/hyperlink" Target="consultantplus://offline/ref=96AD0D4314BA14F4851398B1A059ED8EC7427BEC584303A4D51723146AA331D65416083C7FEAF2049814BE1EB781EBA6C4790D1606E70FB6008080rEI4I" TargetMode="External"/><Relationship Id="rId141" Type="http://schemas.openxmlformats.org/officeDocument/2006/relationships/hyperlink" Target="consultantplus://offline/ref=96AD0D4314BA14F4851398B1A059ED8EC7427BEC5D4200A3D71F7E1E62FA3DD45319572B78A3FE059814BC1EB4DEEEB3D52102171BF90CAB1C8282E4rEI5I" TargetMode="External"/><Relationship Id="rId146" Type="http://schemas.openxmlformats.org/officeDocument/2006/relationships/hyperlink" Target="consultantplus://offline/ref=96AD0D4314BA14F4851398B1A059ED8EC7427BEC5D4203A2DE1B7E1E62FA3DD45319572B78A3FE059814BC1EBBDEEEB3D52102171BF90CAB1C8282E4rEI5I" TargetMode="External"/><Relationship Id="rId167" Type="http://schemas.openxmlformats.org/officeDocument/2006/relationships/hyperlink" Target="consultantplus://offline/ref=96AD0D4314BA14F4851398B1A059ED8EC7427BEC5F4B0CAED21D7E1E62FA3DD45319572B78A3FE059814BF1CB9DEEEB3D52102171BF90CAB1C8282E4rEI5I" TargetMode="External"/><Relationship Id="rId188" Type="http://schemas.openxmlformats.org/officeDocument/2006/relationships/hyperlink" Target="consultantplus://offline/ref=96AD0D4314BA14F4851398B1A059ED8EC7427BEC5F4205A4D41D7E1E62FA3DD45319572B78A3FE059814BF1CBBDEEEB3D52102171BF90CAB1C8282E4rEI5I" TargetMode="External"/><Relationship Id="rId7" Type="http://schemas.openxmlformats.org/officeDocument/2006/relationships/hyperlink" Target="consultantplus://offline/ref=96AD0D4314BA14F4851398B1A059ED8EC7427BEC5D4106AEDF1D7E1E62FA3DD45319572B78A3FE059814BF1FBDDEEEB3D52102171BF90CAB1C8282E4rEI5I" TargetMode="External"/><Relationship Id="rId71" Type="http://schemas.openxmlformats.org/officeDocument/2006/relationships/hyperlink" Target="consultantplus://offline/ref=96AD0D4314BA14F4851398B1A059ED8EC7427BEC5D4200A3D71F7E1E62FA3DD45319572B78A3FE059814BD17BADEEEB3D52102171BF90CAB1C8282E4rEI5I" TargetMode="External"/><Relationship Id="rId92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62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83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213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218" Type="http://schemas.openxmlformats.org/officeDocument/2006/relationships/hyperlink" Target="consultantplus://offline/ref=96AD0D4314BA14F4851398B1A059ED8EC7427BEC5F4205A4D41D7E1E62FA3DD45319572B78A3FE059814BF1EBADEEEB3D52102171BF90CAB1C8282E4rEI5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6AD0D4314BA14F4851398B1A059ED8EC7427BEC594A05A2D11723146AA331D65416083C7FEAF2049814BF18B781EBA6C4790D1606E70FB6008080rEI4I" TargetMode="External"/><Relationship Id="rId24" Type="http://schemas.openxmlformats.org/officeDocument/2006/relationships/hyperlink" Target="consultantplus://offline/ref=96AD0D4314BA14F4851398B1A059ED8EC7427BEC5C4006AED71C7E1E62FA3DD45319572B78A3FE059814BF1EB4DEEEB3D52102171BF90CAB1C8282E4rEI5I" TargetMode="External"/><Relationship Id="rId40" Type="http://schemas.openxmlformats.org/officeDocument/2006/relationships/hyperlink" Target="consultantplus://offline/ref=96AD0D4314BA14F4851398B1A059ED8EC7427BEC5D4106AEDF1D7E1E62FA3DD45319572B78A3FE059814BF1FBEDEEEB3D52102171BF90CAB1C8282E4rEI5I" TargetMode="External"/><Relationship Id="rId45" Type="http://schemas.openxmlformats.org/officeDocument/2006/relationships/hyperlink" Target="consultantplus://offline/ref=96AD0D4314BA14F4851398B1A059ED8EC7427BEC5F4707A7DF1B7E1E62FA3DD45319572B78A3FE059814BF1EB9DEEEB3D52102171BF90CAB1C8282E4rEI5I" TargetMode="External"/><Relationship Id="rId66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87" Type="http://schemas.openxmlformats.org/officeDocument/2006/relationships/hyperlink" Target="consultantplus://offline/ref=96AD0D4314BA14F4851398B1A059ED8EC7427BEC5D4202A2DE1A7E1E62FA3DD45319572B78A3FE059814BE1DB5DEEEB3D52102171BF90CAB1C8282E4rEI5I" TargetMode="External"/><Relationship Id="rId110" Type="http://schemas.openxmlformats.org/officeDocument/2006/relationships/hyperlink" Target="consultantplus://offline/ref=96AD0D4314BA14F4851398B1A059ED8EC7427BEC5D4105A1D31D7E1E62FA3DD45319572B78A3FE059814BF1FB4DEEEB3D52102171BF90CAB1C8282E4rEI5I" TargetMode="External"/><Relationship Id="rId115" Type="http://schemas.openxmlformats.org/officeDocument/2006/relationships/hyperlink" Target="consultantplus://offline/ref=96AD0D4314BA14F4851398B1A059ED8EC7427BEC5D4106AEDF1D7E1E62FA3DD45319572B78A3FE059814BF1ABCDEEEB3D52102171BF90CAB1C8282E4rEI5I" TargetMode="External"/><Relationship Id="rId131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36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157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78" Type="http://schemas.openxmlformats.org/officeDocument/2006/relationships/hyperlink" Target="consultantplus://offline/ref=96AD0D4314BA14F4851398B1A059ED8EC7427BEC5D4106AEDE1E7E1E62FA3DD45319572B78A3FE019340EE5AE9D8B8E18F740C0B1AE70ErAIAI" TargetMode="External"/><Relationship Id="rId61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82" Type="http://schemas.openxmlformats.org/officeDocument/2006/relationships/hyperlink" Target="consultantplus://offline/ref=96AD0D4314BA14F4851398B1A059ED8EC7427BEC5D4106AEDF1D7E1E62FA3DD45319572B78A3FE059814BF1ABEDEEEB3D52102171BF90CAB1C8282E4rEI5I" TargetMode="External"/><Relationship Id="rId152" Type="http://schemas.openxmlformats.org/officeDocument/2006/relationships/hyperlink" Target="consultantplus://offline/ref=96AD0D4314BA14F4851398B1A059ED8EC7427BEC5C4601A4D2197E1E62FA3DD45319572B78A3FE059814BF1EB4DEEEB3D52102171BF90CAB1C8282E4rEI5I" TargetMode="External"/><Relationship Id="rId173" Type="http://schemas.openxmlformats.org/officeDocument/2006/relationships/hyperlink" Target="consultantplus://offline/ref=96AD0D4314BA14F4851398B1A059ED8EC7427BEC5F4104A4D71D7E1E62FA3DD45319572B78A3FE059814BF1EB4DEEEB3D52102171BF90CAB1C8282E4rEI5I" TargetMode="External"/><Relationship Id="rId194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99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203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208" Type="http://schemas.openxmlformats.org/officeDocument/2006/relationships/hyperlink" Target="consultantplus://offline/ref=96AD0D4314BA14F4851398B1A059ED8EC7427BEC5F4205A4D41D7E1E62FA3DD45319572B78A3FE059814BF1CBBDEEEB3D52102171BF90CAB1C8282E4rEI5I" TargetMode="External"/><Relationship Id="rId19" Type="http://schemas.openxmlformats.org/officeDocument/2006/relationships/hyperlink" Target="consultantplus://offline/ref=96AD0D4314BA14F4851398B1A059ED8EC7427BEC5D4203A2DE1B7E1E62FA3DD45319572B78A3FE069D1FEB4FF880B7E0926A0F1606E50CAAr0I0I" TargetMode="External"/><Relationship Id="rId14" Type="http://schemas.openxmlformats.org/officeDocument/2006/relationships/hyperlink" Target="consultantplus://offline/ref=96AD0D4314BA14F4851398B1A059ED8EC7427BEC5F4400A7D61C7E1E62FA3DD45319572B78A3FE059814BF1EB9DEEEB3D52102171BF90CAB1C8282E4rEI5I" TargetMode="External"/><Relationship Id="rId30" Type="http://schemas.openxmlformats.org/officeDocument/2006/relationships/hyperlink" Target="consultantplus://offline/ref=96AD0D4314BA14F4851398B1A059ED8EC7427BEC5D4105A1D31D7E1E62FA3DD45319572B78A3FE059814BF1FBFDEEEB3D52102171BF90CAB1C8282E4rEI5I" TargetMode="External"/><Relationship Id="rId35" Type="http://schemas.openxmlformats.org/officeDocument/2006/relationships/hyperlink" Target="consultantplus://offline/ref=96AD0D4314BA14F4851398B1A059ED8EC7427BEC5C4601A4D2197E1E62FA3DD45319572B78A3FE059814BF1EBADEEEB3D52102171BF90CAB1C8282E4rEI5I" TargetMode="External"/><Relationship Id="rId56" Type="http://schemas.openxmlformats.org/officeDocument/2006/relationships/hyperlink" Target="consultantplus://offline/ref=96AD0D4314BA14F4851398B1A059ED8EC7427BEC5C4006AED71C7E1E62FA3DD45319572B78A3FE059814BF1FBFDEEEB3D52102171BF90CAB1C8282E4rEI5I" TargetMode="External"/><Relationship Id="rId77" Type="http://schemas.openxmlformats.org/officeDocument/2006/relationships/hyperlink" Target="consultantplus://offline/ref=96AD0D4314BA14F4851398B1A059ED8EC7427BEC5F4707A7DF1B7E1E62FA3DD45319572B78A3FE059814BF1EBADEEEB3D52102171BF90CAB1C8282E4rEI5I" TargetMode="External"/><Relationship Id="rId100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05" Type="http://schemas.openxmlformats.org/officeDocument/2006/relationships/hyperlink" Target="consultantplus://offline/ref=96AD0D4314BA14F4851398B1A059ED8EC7427BEC5D4200A3D71F7E1E62FA3DD45319572B78A3FE059814BD17BADEEEB3D52102171BF90CAB1C8282E4rEI5I" TargetMode="External"/><Relationship Id="rId126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47" Type="http://schemas.openxmlformats.org/officeDocument/2006/relationships/hyperlink" Target="consultantplus://offline/ref=96AD0D4314BA14F4851398B1A059ED8EC7427BEC5C4B05A6D31E7E1E62FA3DD45319572B78A3FE059814BF1FBDDEEEB3D52102171BF90CAB1C8282E4rEI5I" TargetMode="External"/><Relationship Id="rId168" Type="http://schemas.openxmlformats.org/officeDocument/2006/relationships/hyperlink" Target="consultantplus://offline/ref=96AD0D4314BA14F4851398B1A059ED8EC7427BEC5C420CAED31B7E1E62FA3DD45319572B78A3FE059814BF1FBCDEEEB3D52102171BF90CAB1C8282E4rEI5I" TargetMode="External"/><Relationship Id="rId8" Type="http://schemas.openxmlformats.org/officeDocument/2006/relationships/hyperlink" Target="consultantplus://offline/ref=96AD0D4314BA14F4851398B1A059ED8EC7427BEC5F4205A4D41D7E1E62FA3DD45319572B78A3FE059814BF1EB9DEEEB3D52102171BF90CAB1C8282E4rEI5I" TargetMode="External"/><Relationship Id="rId51" Type="http://schemas.openxmlformats.org/officeDocument/2006/relationships/hyperlink" Target="consultantplus://offline/ref=96AD0D4314BA14F4851398B1A059ED8EC7427BEC5D4106AEDF1D7E1E62FA3DD45319572B78A3FE059814BF1DB5DEEEB3D52102171BF90CAB1C8282E4rEI5I" TargetMode="External"/><Relationship Id="rId72" Type="http://schemas.openxmlformats.org/officeDocument/2006/relationships/hyperlink" Target="consultantplus://offline/ref=96AD0D4314BA14F4851398B1A059ED8EC7427BEC5D4200A3D71F7E1E62FA3DD45319572B78A3FE059814BC1EB4DEEEB3D52102171BF90CAB1C8282E4rEI5I" TargetMode="External"/><Relationship Id="rId93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98" Type="http://schemas.openxmlformats.org/officeDocument/2006/relationships/hyperlink" Target="consultantplus://offline/ref=96AD0D4314BA14F4851398B1A059ED8EC7427BEC5F4205A4D41D7E1E62FA3DD45319572B78A3FE059814BF1FBCDEEEB3D52102171BF90CAB1C8282E4rEI5I" TargetMode="External"/><Relationship Id="rId121" Type="http://schemas.openxmlformats.org/officeDocument/2006/relationships/hyperlink" Target="consultantplus://offline/ref=96AD0D4314BA14F4851398B1A059ED8EC7427BEC5D4202A2DE1A7E1E62FA3DD45319572B78A3FE059814BE1DB5DEEEB3D52102171BF90CAB1C8282E4rEI5I" TargetMode="External"/><Relationship Id="rId142" Type="http://schemas.openxmlformats.org/officeDocument/2006/relationships/hyperlink" Target="consultantplus://offline/ref=96AD0D4314BA14F4851398B1A059ED8EC7427BEC5D420CA7D61A7E1E62FA3DD45319572B78A3FE059814BC1FBDDEEEB3D52102171BF90CAB1C8282E4rEI5I" TargetMode="External"/><Relationship Id="rId163" Type="http://schemas.openxmlformats.org/officeDocument/2006/relationships/hyperlink" Target="consultantplus://offline/ref=96AD0D4314BA14F4851398B1A059ED8EC7427BEC5F4B0CAED21D7E1E62FA3DD45319572B78A3FE059814BF1CB5DEEEB3D52102171BF90CAB1C8282E4rEI5I" TargetMode="External"/><Relationship Id="rId184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89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219" Type="http://schemas.openxmlformats.org/officeDocument/2006/relationships/hyperlink" Target="consultantplus://offline/ref=96AD0D4314BA14F4851398B1A059ED8EC7427BEC5F4205A4D41D7E1E62FA3DD45319572B78A3FE059814BF1EBADEEEB3D52102171BF90CAB1C8282E4rEI5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25" Type="http://schemas.openxmlformats.org/officeDocument/2006/relationships/hyperlink" Target="consultantplus://offline/ref=96AD0D4314BA14F4851398B1A059ED8EC7427BEC5C4601A4D2197E1E62FA3DD45319572B78A3FE059814BF1EBADEEEB3D52102171BF90CAB1C8282E4rEI5I" TargetMode="External"/><Relationship Id="rId46" Type="http://schemas.openxmlformats.org/officeDocument/2006/relationships/hyperlink" Target="consultantplus://offline/ref=96AD0D4314BA14F4851398B1A059ED8EC7427BEC5F4B0CAED21D7E1E62FA3DD45319572B78A3FE059814BF1CBCDEEEB3D52102171BF90CAB1C8282E4rEI5I" TargetMode="External"/><Relationship Id="rId67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116" Type="http://schemas.openxmlformats.org/officeDocument/2006/relationships/hyperlink" Target="consultantplus://offline/ref=96AD0D4314BA14F4851398B1A059ED8EC7427BEC5D4106AEDF1D7E1E62FA3DD45319572B78A3FE059814BF1ABEDEEEB3D52102171BF90CAB1C8282E4rEI5I" TargetMode="External"/><Relationship Id="rId137" Type="http://schemas.openxmlformats.org/officeDocument/2006/relationships/hyperlink" Target="consultantplus://offline/ref=96AD0D4314BA14F4851398B1A059ED8EC7427BEC5F4205A4D41D7E1E62FA3DD45319572B78A3FE059814BF1FBCDEEEB3D52102171BF90CAB1C8282E4rEI5I" TargetMode="External"/><Relationship Id="rId158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20" Type="http://schemas.openxmlformats.org/officeDocument/2006/relationships/hyperlink" Target="consultantplus://offline/ref=96AD0D4314BA14F4851398B1A059ED8EC7427BEC5C4B05A6D31E7E1E62FA3DD45319572B78A3FE05991FEB4FF880B7E0926A0F1606E50CAAr0I0I" TargetMode="External"/><Relationship Id="rId41" Type="http://schemas.openxmlformats.org/officeDocument/2006/relationships/hyperlink" Target="consultantplus://offline/ref=96AD0D4314BA14F4851398B1A059ED8EC7427BEC5F4205A4D41D7E1E62FA3DD45319572B78A3FE059814BF1EB5DEEEB3D52102171BF90CAB1C8282E4rEI5I" TargetMode="External"/><Relationship Id="rId62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83" Type="http://schemas.openxmlformats.org/officeDocument/2006/relationships/hyperlink" Target="consultantplus://offline/ref=96AD0D4314BA14F4851398B1A059ED8EC7427BEC5D4200A3D71F7E1E62FA3DD45319572B78A3FE059814BD17BADEEEB3D52102171BF90CAB1C8282E4rEI5I" TargetMode="External"/><Relationship Id="rId88" Type="http://schemas.openxmlformats.org/officeDocument/2006/relationships/hyperlink" Target="consultantplus://offline/ref=96AD0D4314BA14F4851398B1A059ED8EC7427BEC5D4105A1D31D7E1E62FA3DD45319572B78A3FE059814BF1FBBDEEEB3D52102171BF90CAB1C8282E4rEI5I" TargetMode="External"/><Relationship Id="rId111" Type="http://schemas.openxmlformats.org/officeDocument/2006/relationships/hyperlink" Target="consultantplus://offline/ref=96AD0D4314BA14F4851398B1A059ED8EC7427BEC5F4B0CAED21D7E1E62FA3DD45319572B78A3FE059814BF1CB8DEEEB3D52102171BF90CAB1C8282E4rEI5I" TargetMode="External"/><Relationship Id="rId132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153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74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79" Type="http://schemas.openxmlformats.org/officeDocument/2006/relationships/hyperlink" Target="consultantplus://offline/ref=96AD0D4314BA14F4851398B1A059ED8EC7427BEC5F4205A4D41D7E1E62FA3DD45319572B78A3FE059814BF1CB9DEEEB3D52102171BF90CAB1C8282E4rEI5I" TargetMode="External"/><Relationship Id="rId195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209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90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204" Type="http://schemas.openxmlformats.org/officeDocument/2006/relationships/hyperlink" Target="consultantplus://offline/ref=96AD0D4314BA14F4851398B1A059ED8EC7427BEC5F4205A4D41D7E1E62FA3DD45319572B78A3FE059814BF1CBBDEEEB3D52102171BF90CAB1C8282E4rEI5I" TargetMode="External"/><Relationship Id="rId220" Type="http://schemas.openxmlformats.org/officeDocument/2006/relationships/hyperlink" Target="consultantplus://offline/ref=96AD0D4314BA14F4851398B1A059ED8EC7427BEC5F4205A4D41D7E1E62FA3DD45319572B78A3FE059814BF1EBADEEEB3D52102171BF90CAB1C8282E4rEI5I" TargetMode="External"/><Relationship Id="rId15" Type="http://schemas.openxmlformats.org/officeDocument/2006/relationships/hyperlink" Target="consultantplus://offline/ref=96AD0D4314BA14F4851398B1A059ED8EC7427BEC5C430CAFD11E7E1E62FA3DD45319572B78A3FE059814BF19BFDEEEB3D52102171BF90CAB1C8282E4rEI5I" TargetMode="External"/><Relationship Id="rId36" Type="http://schemas.openxmlformats.org/officeDocument/2006/relationships/hyperlink" Target="consultantplus://offline/ref=96AD0D4314BA14F4851398B1A059ED8EC7427BEC5F4205A4D41D7E1E62FA3DD45319572B78A3FE059814BF1EBBDEEEB3D52102171BF90CAB1C8282E4rEI5I" TargetMode="External"/><Relationship Id="rId57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06" Type="http://schemas.openxmlformats.org/officeDocument/2006/relationships/hyperlink" Target="consultantplus://offline/ref=96AD0D4314BA14F4851398B1A059ED8EC7427BEC5D4200A3D71F7E1E62FA3DD45319572B78A3FE059814BC1EB4DEEEB3D52102171BF90CAB1C8282E4rEI5I" TargetMode="External"/><Relationship Id="rId127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0" Type="http://schemas.openxmlformats.org/officeDocument/2006/relationships/hyperlink" Target="consultantplus://offline/ref=96AD0D4314BA14F4851398B1A059ED8EC7427BEC5F4104A4D71D7E1E62FA3DD45319572B78A3FE059814BF1EB9DEEEB3D52102171BF90CAB1C8282E4rEI5I" TargetMode="External"/><Relationship Id="rId31" Type="http://schemas.openxmlformats.org/officeDocument/2006/relationships/hyperlink" Target="consultantplus://offline/ref=96AD0D4314BA14F4851398B1A059ED8EC7427BEC584205AFD41723146AA331D65416082E7FB2FE069B0ABF1DA2D7BAE0r9I3I" TargetMode="External"/><Relationship Id="rId52" Type="http://schemas.openxmlformats.org/officeDocument/2006/relationships/hyperlink" Target="consultantplus://offline/ref=96AD0D4314BA14F4851398B1A059ED8EC7427BEC5D4200A3D71F7E1E62FA3DD45319572B78A3FE05911FEB4FF880B7E0926A0F1606E50CAAr0I0I" TargetMode="External"/><Relationship Id="rId73" Type="http://schemas.openxmlformats.org/officeDocument/2006/relationships/hyperlink" Target="consultantplus://offline/ref=96AD0D4314BA14F4851398B1A059ED8EC7427BEC5D420CA7D61A7E1E62FA3DD45319572B78A3FE059814BD1EB9DEEEB3D52102171BF90CAB1C8282E4rEI5I" TargetMode="External"/><Relationship Id="rId78" Type="http://schemas.openxmlformats.org/officeDocument/2006/relationships/hyperlink" Target="consultantplus://offline/ref=96AD0D4314BA14F4851398B1A059ED8EC7427BEC5F4B0CAED21D7E1E62FA3DD45319572B78A3FE059814BF1CBDDEEEB3D52102171BF90CAB1C8282E4rEI5I" TargetMode="External"/><Relationship Id="rId94" Type="http://schemas.openxmlformats.org/officeDocument/2006/relationships/hyperlink" Target="consultantplus://offline/ref=96AD0D4314BA14F4851398B1A059ED8EC7427BEC5F4205A4D41D7E1E62FA3DD45319572B78A3FE059814BF1FBCDEEEB3D52102171BF90CAB1C8282E4rEI5I" TargetMode="External"/><Relationship Id="rId99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01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122" Type="http://schemas.openxmlformats.org/officeDocument/2006/relationships/hyperlink" Target="consultantplus://offline/ref=96AD0D4314BA14F4851398B1A059ED8EC7427BEC5F4104A4D71D7E1E62FA3DD45319572B78A3FE059814BF1EBADEEEB3D52102171BF90CAB1C8282E4rEI5I" TargetMode="External"/><Relationship Id="rId143" Type="http://schemas.openxmlformats.org/officeDocument/2006/relationships/hyperlink" Target="consultantplus://offline/ref=96AD0D4314BA14F4851398B1A059ED8EC7427BEC5D4105A1D31D7E1E62FA3DD45319572B78A3FE059814BF1CBCDEEEB3D52102171BF90CAB1C8282E4rEI5I" TargetMode="External"/><Relationship Id="rId148" Type="http://schemas.openxmlformats.org/officeDocument/2006/relationships/hyperlink" Target="consultantplus://offline/ref=96AD0D4314BA14F4851398B1A059ED8EC7427BEC5D4106AEDE1E7E1E62FA3DD45319572B78A3FE019340EE5AE9D8B8E18F740C0B1AE70ErAIAI" TargetMode="External"/><Relationship Id="rId164" Type="http://schemas.openxmlformats.org/officeDocument/2006/relationships/hyperlink" Target="consultantplus://offline/ref=96AD0D4314BA14F4851398B1A059ED8EC7427BEC5F4B0CAED21D7E1E62FA3DD45319572B78A3FE059814BF1DBCDEEEB3D52102171BF90CAB1C8282E4rEI5I" TargetMode="External"/><Relationship Id="rId169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185" Type="http://schemas.openxmlformats.org/officeDocument/2006/relationships/hyperlink" Target="consultantplus://offline/ref=96AD0D4314BA14F4851398B1A059ED8EC7427BEC5D4106AEDF1D7E1E62FA3DD45319572B78A3FE059814BF1ABFDEEEB3D52102171BF90CAB1C8282E4rEI5I" TargetMode="External"/><Relationship Id="rId4" Type="http://schemas.openxmlformats.org/officeDocument/2006/relationships/hyperlink" Target="consultantplus://offline/ref=96AD0D4314BA14F4851398B1A059ED8EC7427BEC584303A4D51723146AA331D65416083C7FEAF2049814BF1BB781EBA6C4790D1606E70FB6008080rEI4I" TargetMode="External"/><Relationship Id="rId9" Type="http://schemas.openxmlformats.org/officeDocument/2006/relationships/hyperlink" Target="consultantplus://offline/ref=96AD0D4314BA14F4851398B1A059ED8EC7427BEC5D4202A2DE1A7E1E62FA3DD45319572B78A3FE059814BE1DBBDEEEB3D52102171BF90CAB1C8282E4rEI5I" TargetMode="External"/><Relationship Id="rId180" Type="http://schemas.openxmlformats.org/officeDocument/2006/relationships/hyperlink" Target="consultantplus://offline/ref=96AD0D4314BA14F4851398B1A059ED8EC7427BEC5F4B0CAED21D7E1E62FA3DD45319572B78A3FE059814BF1DBFDEEEB3D52102171BF90CAB1C8282E4rEI5I" TargetMode="External"/><Relationship Id="rId210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215" Type="http://schemas.openxmlformats.org/officeDocument/2006/relationships/hyperlink" Target="consultantplus://offline/ref=96AD0D4314BA14F4851398B1A059ED8EC7427BEC5D4106AEDF1D7E1E62FA3DD45319572B78A3FE059814BF1FB8DEEEB3D52102171BF90CAB1C8282E4rEI5I" TargetMode="External"/><Relationship Id="rId26" Type="http://schemas.openxmlformats.org/officeDocument/2006/relationships/hyperlink" Target="consultantplus://offline/ref=96AD0D4314BA14F4851398B1A059ED8EC7427BEC5D4106AEDF1D7E1E62FA3DD45319572B78A3FE059814BF1FBDDEEEB3D52102171BF90CAB1C8282E4rEI5I" TargetMode="External"/><Relationship Id="rId47" Type="http://schemas.openxmlformats.org/officeDocument/2006/relationships/hyperlink" Target="consultantplus://offline/ref=96AD0D4314BA14F4851398B1A059ED8EC7427BEC5C430CAFD11E7E1E62FA3DD45319572B78A3FE059814BF19BADEEEB3D52102171BF90CAB1C8282E4rEI5I" TargetMode="External"/><Relationship Id="rId68" Type="http://schemas.openxmlformats.org/officeDocument/2006/relationships/hyperlink" Target="consultantplus://offline/ref=96AD0D4314BA14F4851398B1A059ED8EC7427BEC5F4205A4D41D7E1E62FA3DD45319572B78A3FE059814BF1FBCDEEEB3D52102171BF90CAB1C8282E4rEI5I" TargetMode="External"/><Relationship Id="rId89" Type="http://schemas.openxmlformats.org/officeDocument/2006/relationships/hyperlink" Target="consultantplus://offline/ref=96AD0D4314BA14F4851398B1A059ED8EC7427BEC5F4B0CAED21D7E1E62FA3DD45319572B78A3FE059814BF1CBFDEEEB3D52102171BF90CAB1C8282E4rEI5I" TargetMode="External"/><Relationship Id="rId112" Type="http://schemas.openxmlformats.org/officeDocument/2006/relationships/hyperlink" Target="consultantplus://offline/ref=96AD0D4314BA14F4851398B1A059ED8EC7427BEC5D4106AEDF1D7E1E62FA3DD45319572B78A3FE059814BF1FB9DEEEB3D52102171BF90CAB1C8282E4rEI5I" TargetMode="External"/><Relationship Id="rId133" Type="http://schemas.openxmlformats.org/officeDocument/2006/relationships/hyperlink" Target="consultantplus://offline/ref=96AD0D4314BA14F4851398B1A059ED8EC7427BEC5F4205A4D41D7E1E62FA3DD45319572B78A3FE059814BF1FBCDEEEB3D52102171BF90CAB1C8282E4rEI5I" TargetMode="External"/><Relationship Id="rId154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75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196" Type="http://schemas.openxmlformats.org/officeDocument/2006/relationships/hyperlink" Target="consultantplus://offline/ref=96AD0D4314BA14F4851398B1A059ED8EC7427BEC5F4205A4D41D7E1E62FA3DD45319572B78A3FE059814BF1CBBDEEEB3D52102171BF90CAB1C8282E4rEI5I" TargetMode="External"/><Relationship Id="rId200" Type="http://schemas.openxmlformats.org/officeDocument/2006/relationships/hyperlink" Target="consultantplus://offline/ref=96AD0D4314BA14F4851398B1A059ED8EC7427BEC5F4205A4D41D7E1E62FA3DD45319572B78A3FE059814BF1CBBDEEEB3D52102171BF90CAB1C8282E4rEI5I" TargetMode="External"/><Relationship Id="rId16" Type="http://schemas.openxmlformats.org/officeDocument/2006/relationships/hyperlink" Target="consultantplus://offline/ref=96AD0D4314BA14F4851398B1A059ED8EC7427BEC5C420CAED31B7E1E62FA3DD45319572B78A3FE059814BF1EB5DEEEB3D52102171BF90CAB1C8282E4rEI5I" TargetMode="External"/><Relationship Id="rId221" Type="http://schemas.openxmlformats.org/officeDocument/2006/relationships/fontTable" Target="fontTable.xml"/><Relationship Id="rId37" Type="http://schemas.openxmlformats.org/officeDocument/2006/relationships/hyperlink" Target="consultantplus://offline/ref=96AD0D4314BA14F4851398B1A059ED8EC7427BEC5C430CAFD11E7E1E62FA3DD45319572B78A3FE059814BF19B9DEEEB3D52102171BF90CAB1C8282E4rEI5I" TargetMode="External"/><Relationship Id="rId58" Type="http://schemas.openxmlformats.org/officeDocument/2006/relationships/hyperlink" Target="consultantplus://offline/ref=96AD0D4314BA14F4851398B1A059ED8EC7427BEC5D4106AEDF1D7E1E62FA3DD45319572B78A3FE059814BF1AB9DEEEB3D52102171BF90CAB1C8282E4rEI5I" TargetMode="External"/><Relationship Id="rId79" Type="http://schemas.openxmlformats.org/officeDocument/2006/relationships/hyperlink" Target="consultantplus://offline/ref=96AD0D4314BA14F4851398B1A059ED8EC7427BEC5C420CAED31B7E1E62FA3DD45319572B78A3FE059814BF1FBCDEEEB3D52102171BF90CAB1C8282E4rEI5I" TargetMode="External"/><Relationship Id="rId102" Type="http://schemas.openxmlformats.org/officeDocument/2006/relationships/hyperlink" Target="consultantplus://offline/ref=96AD0D4314BA14F4851398B1A059ED8EC7427BEC5F4205A4D41D7E1E62FA3DD45319572B78A3FE059814BF1FBCDEEEB3D52102171BF90CAB1C8282E4rEI5I" TargetMode="External"/><Relationship Id="rId123" Type="http://schemas.openxmlformats.org/officeDocument/2006/relationships/hyperlink" Target="consultantplus://offline/ref=96AD0D4314BA14F4851398B1A059ED8EC7427BEC5D4105A1D31D7E1E62FA3DD45319572B78A3FE059814BF1FB5DEEEB3D52102171BF90CAB1C8282E4rEI5I" TargetMode="External"/><Relationship Id="rId144" Type="http://schemas.openxmlformats.org/officeDocument/2006/relationships/hyperlink" Target="consultantplus://offline/ref=96AD0D4314BA14F4851398B1A059ED8EC7427BEC5D4106AEDF1D7E1E62FA3DD45319572B78A3FE059814BF1ABFDEEEB3D52102171BF90CAB1C8282E4rEI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11346</Words>
  <Characters>64677</Characters>
  <Application>Microsoft Office Word</Application>
  <DocSecurity>0</DocSecurity>
  <Lines>538</Lines>
  <Paragraphs>151</Paragraphs>
  <ScaleCrop>false</ScaleCrop>
  <Company/>
  <LinksUpToDate>false</LinksUpToDate>
  <CharactersWithSpaces>75872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2022-03-23T08:08:00Z</dcterms:created>
  <dcterms:modified xsi:type="dcterms:W3CDTF">2022-03-23T08:09:00Z</dcterms:modified>
</cp:coreProperties>
</file>